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EA0A19" w:rsidP="008B4D4E">
      <w:pPr>
        <w:rPr>
          <w:lang w:val="en-US"/>
        </w:rPr>
      </w:pPr>
    </w:p>
    <w:p w:rsidR="00EA0A19" w:rsidRDefault="007912AE" w:rsidP="007912AE">
      <w:pPr>
        <w:ind w:left="-709"/>
        <w:jc w:val="center"/>
        <w:rPr>
          <w:lang w:val="en-US"/>
        </w:rPr>
      </w:pPr>
      <w:r w:rsidRPr="005E65E3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1.25pt;height:700.5pt" o:ole="">
            <v:imagedata r:id="rId8" o:title=""/>
          </v:shape>
          <o:OLEObject Type="Embed" ProgID="PowerPoint.Slide.12" ShapeID="_x0000_i1026" DrawAspect="Content" ObjectID="_1455110278" r:id="rId9"/>
        </w:object>
      </w:r>
    </w:p>
    <w:p w:rsidR="00EA0A19" w:rsidRDefault="00EA0A19" w:rsidP="008B4D4E">
      <w:pPr>
        <w:rPr>
          <w:lang w:val="en-US"/>
        </w:rPr>
      </w:pPr>
    </w:p>
    <w:p w:rsidR="008B4D4E" w:rsidRDefault="008B4D4E" w:rsidP="008B4D4E">
      <w:pPr>
        <w:rPr>
          <w:b/>
          <w:i/>
          <w:sz w:val="28"/>
          <w:szCs w:val="28"/>
          <w:u w:val="single"/>
          <w:lang w:val="en-US"/>
        </w:rPr>
      </w:pPr>
    </w:p>
    <w:p w:rsidR="000C4B0D" w:rsidRPr="001F1052" w:rsidRDefault="000C4B0D" w:rsidP="00D208EB">
      <w:pPr>
        <w:jc w:val="center"/>
        <w:rPr>
          <w:b/>
          <w:i/>
          <w:sz w:val="28"/>
          <w:szCs w:val="28"/>
          <w:u w:val="single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</w:p>
    <w:p w:rsidR="00EE25EE" w:rsidRDefault="00EE25EE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</w:p>
    <w:p w:rsidR="00EE25EE" w:rsidRDefault="00EE25EE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</w:p>
    <w:p w:rsidR="00A20A97" w:rsidRP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72"/>
          <w:szCs w:val="72"/>
        </w:rPr>
      </w:pPr>
      <w:r w:rsidRPr="00A20A97">
        <w:rPr>
          <w:b/>
          <w:sz w:val="72"/>
          <w:szCs w:val="72"/>
        </w:rPr>
        <w:t>ИНФОРМАЦИОННЫЙ БЛОК</w:t>
      </w: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A20A97" w:rsidRDefault="00A20A97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420BE6" w:rsidRDefault="00420BE6" w:rsidP="001F04D1">
      <w:pPr>
        <w:pStyle w:val="ae"/>
        <w:spacing w:line="276" w:lineRule="auto"/>
        <w:ind w:left="81" w:firstLine="567"/>
        <w:jc w:val="center"/>
        <w:rPr>
          <w:rFonts w:eastAsia="Times New Roman"/>
          <w:sz w:val="16"/>
          <w:szCs w:val="16"/>
        </w:rPr>
      </w:pPr>
    </w:p>
    <w:p w:rsidR="001F04D1" w:rsidRDefault="00353B08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УЧЕБНОЕ </w:t>
      </w:r>
      <w:r w:rsidR="001F04D1" w:rsidRPr="001F04D1">
        <w:rPr>
          <w:b/>
          <w:sz w:val="28"/>
          <w:szCs w:val="28"/>
        </w:rPr>
        <w:t>ПОСОБИЕ</w:t>
      </w:r>
    </w:p>
    <w:p w:rsidR="001F04D1" w:rsidRDefault="001F04D1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  <w:r w:rsidRPr="001F04D1">
        <w:rPr>
          <w:b/>
          <w:sz w:val="28"/>
          <w:szCs w:val="28"/>
        </w:rPr>
        <w:t>«ПРОИЗВОДНАЯ И ЕЁ ПРИМЕНЕНИЕ»</w:t>
      </w:r>
    </w:p>
    <w:p w:rsidR="001F04D1" w:rsidRPr="001F04D1" w:rsidRDefault="001F04D1" w:rsidP="001F04D1">
      <w:pPr>
        <w:pStyle w:val="ae"/>
        <w:spacing w:line="276" w:lineRule="auto"/>
        <w:ind w:left="81" w:firstLine="567"/>
        <w:jc w:val="center"/>
        <w:rPr>
          <w:b/>
          <w:sz w:val="28"/>
          <w:szCs w:val="28"/>
        </w:rPr>
      </w:pPr>
    </w:p>
    <w:p w:rsidR="001466C0" w:rsidRDefault="001466C0" w:rsidP="001466C0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ИНФОРМАЦИОННЫЙ БЛОК</w:t>
      </w:r>
    </w:p>
    <w:p w:rsidR="001466C0" w:rsidRDefault="001466C0" w:rsidP="001466C0">
      <w:pPr>
        <w:jc w:val="center"/>
        <w:rPr>
          <w:b/>
          <w:i/>
          <w:sz w:val="28"/>
          <w:szCs w:val="28"/>
          <w:u w:val="single"/>
        </w:rPr>
      </w:pPr>
    </w:p>
    <w:p w:rsidR="00667434" w:rsidRPr="00F6144D" w:rsidRDefault="00667434" w:rsidP="00667434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 М.М.1.     </w:t>
      </w:r>
      <w:r w:rsidRPr="00F6144D">
        <w:rPr>
          <w:b/>
          <w:i/>
          <w:sz w:val="28"/>
          <w:szCs w:val="28"/>
          <w:u w:val="single"/>
        </w:rPr>
        <w:t>Определение производной</w:t>
      </w:r>
    </w:p>
    <w:p w:rsidR="00667434" w:rsidRDefault="00667434" w:rsidP="00667434">
      <w:pPr>
        <w:rPr>
          <w:b/>
          <w:i/>
          <w:sz w:val="32"/>
          <w:szCs w:val="32"/>
          <w:u w:val="single"/>
        </w:rPr>
      </w:pPr>
    </w:p>
    <w:p w:rsidR="00667434" w:rsidRPr="00F6144D" w:rsidRDefault="00667434" w:rsidP="00667434">
      <w:pPr>
        <w:numPr>
          <w:ilvl w:val="0"/>
          <w:numId w:val="5"/>
        </w:numPr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 xml:space="preserve"> Предел функции</w:t>
      </w:r>
    </w:p>
    <w:p w:rsidR="00667434" w:rsidRDefault="00667434" w:rsidP="00667434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                                                                             </w:t>
      </w:r>
    </w:p>
    <w:p w:rsidR="00667434" w:rsidRDefault="00667434" w:rsidP="00667434">
      <w:pPr>
        <w:tabs>
          <w:tab w:val="left" w:pos="6480"/>
        </w:tabs>
      </w:pPr>
      <w:r>
        <w:rPr>
          <w:noProof/>
          <w:sz w:val="32"/>
          <w:szCs w:val="32"/>
        </w:rPr>
        <w:drawing>
          <wp:inline distT="0" distB="0" distL="0" distR="0">
            <wp:extent cx="2171700" cy="1743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425">
        <w:rPr>
          <w:b/>
          <w:i/>
          <w:sz w:val="32"/>
          <w:szCs w:val="32"/>
          <w:u w:val="single"/>
        </w:rPr>
        <w:t xml:space="preserve">             </w:t>
      </w:r>
      <w:r>
        <w:rPr>
          <w:noProof/>
        </w:rPr>
        <w:drawing>
          <wp:inline distT="0" distB="0" distL="0" distR="0">
            <wp:extent cx="2209800" cy="1895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675425" w:rsidRDefault="00D372A7" w:rsidP="00667434">
      <w:pPr>
        <w:tabs>
          <w:tab w:val="left" w:pos="6480"/>
        </w:tabs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28" style="position:absolute;margin-left:0;margin-top:18pt;width:78.2pt;height:29.95pt;z-index:251494912;mso-wrap-style:none">
            <v:textbox style="mso-next-textbox:#_x0000_s1028;mso-fit-shape-to-text:t">
              <w:txbxContent>
                <w:p w:rsidR="001F1052" w:rsidRDefault="001F1052" w:rsidP="00667434">
                  <w:r w:rsidRPr="00675425">
                    <w:rPr>
                      <w:position w:val="-20"/>
                    </w:rPr>
                    <w:object w:dxaOrig="1260" w:dyaOrig="440">
                      <v:shape id="_x0000_i1156" type="#_x0000_t75" style="width:63pt;height:21.75pt" o:ole="">
                        <v:imagedata r:id="rId12" o:title=""/>
                      </v:shape>
                      <o:OLEObject Type="Embed" ProgID="Equation.3" ShapeID="_x0000_i1156" DrawAspect="Content" ObjectID="_1455110408" r:id="rId13"/>
                    </w:object>
                  </w:r>
                </w:p>
              </w:txbxContent>
            </v:textbox>
          </v:rect>
        </w:pict>
      </w:r>
    </w:p>
    <w:p w:rsidR="00667434" w:rsidRPr="007F639D" w:rsidRDefault="00667434" w:rsidP="00667434">
      <w:pPr>
        <w:tabs>
          <w:tab w:val="left" w:pos="1845"/>
        </w:tabs>
        <w:rPr>
          <w:i/>
        </w:rPr>
      </w:pPr>
      <w:r>
        <w:rPr>
          <w:sz w:val="32"/>
          <w:szCs w:val="32"/>
        </w:rPr>
        <w:tab/>
      </w:r>
      <w:r w:rsidRPr="007F639D">
        <w:rPr>
          <w:sz w:val="32"/>
          <w:szCs w:val="32"/>
        </w:rPr>
        <w:t xml:space="preserve">: </w:t>
      </w:r>
      <w:r w:rsidRPr="007F639D">
        <w:rPr>
          <w:i/>
        </w:rPr>
        <w:t xml:space="preserve">Предел функции </w:t>
      </w:r>
      <w:r w:rsidRPr="007F639D">
        <w:rPr>
          <w:i/>
          <w:lang w:val="en-US"/>
        </w:rPr>
        <w:t>y</w:t>
      </w:r>
      <w:r w:rsidRPr="007F639D">
        <w:rPr>
          <w:i/>
        </w:rPr>
        <w:t>=</w:t>
      </w:r>
      <w:r w:rsidRPr="007F639D">
        <w:rPr>
          <w:i/>
          <w:lang w:val="en-US"/>
        </w:rPr>
        <w:t>f</w:t>
      </w:r>
      <w:r w:rsidRPr="007F639D">
        <w:rPr>
          <w:i/>
        </w:rPr>
        <w:t>(</w:t>
      </w:r>
      <w:r w:rsidRPr="007F639D">
        <w:rPr>
          <w:i/>
          <w:lang w:val="en-US"/>
        </w:rPr>
        <w:t>x</w:t>
      </w:r>
      <w:r w:rsidRPr="007F639D">
        <w:rPr>
          <w:i/>
        </w:rPr>
        <w:t xml:space="preserve">) при </w:t>
      </w:r>
      <w:r w:rsidRPr="007F639D">
        <w:rPr>
          <w:i/>
          <w:lang w:val="en-US"/>
        </w:rPr>
        <w:t>x</w:t>
      </w:r>
      <w:r w:rsidRPr="007F639D">
        <w:rPr>
          <w:i/>
        </w:rPr>
        <w:t>,</w:t>
      </w:r>
    </w:p>
    <w:p w:rsidR="00667434" w:rsidRPr="007F639D" w:rsidRDefault="00667434" w:rsidP="00667434">
      <w:pPr>
        <w:tabs>
          <w:tab w:val="left" w:pos="1845"/>
        </w:tabs>
        <w:rPr>
          <w:i/>
        </w:rPr>
      </w:pPr>
      <w:r w:rsidRPr="007F639D">
        <w:rPr>
          <w:i/>
        </w:rPr>
        <w:t xml:space="preserve">                                 стремящ</w:t>
      </w:r>
      <w:r>
        <w:rPr>
          <w:i/>
        </w:rPr>
        <w:t>е</w:t>
      </w:r>
      <w:r w:rsidRPr="007F639D">
        <w:rPr>
          <w:i/>
        </w:rPr>
        <w:t>мся к «а», равен «в».</w:t>
      </w:r>
    </w:p>
    <w:p w:rsidR="00667434" w:rsidRDefault="00667434" w:rsidP="00667434">
      <w:pPr>
        <w:tabs>
          <w:tab w:val="left" w:pos="1845"/>
        </w:tabs>
        <w:rPr>
          <w:b/>
          <w:i/>
        </w:rPr>
      </w:pPr>
    </w:p>
    <w:p w:rsidR="00667434" w:rsidRPr="00F6144D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Правила вычисления предела.</w:t>
      </w:r>
    </w:p>
    <w:p w:rsidR="00667434" w:rsidRPr="00AF6DDD" w:rsidRDefault="00667434" w:rsidP="00667434">
      <w:pPr>
        <w:tabs>
          <w:tab w:val="left" w:pos="1845"/>
        </w:tabs>
        <w:ind w:left="360"/>
        <w:rPr>
          <w:b/>
          <w:lang w:val="en-US"/>
        </w:rPr>
      </w:pPr>
      <w:r>
        <w:rPr>
          <w:i/>
        </w:rPr>
        <w:t>1)</w:t>
      </w:r>
      <w:r w:rsidRPr="00856198">
        <w:rPr>
          <w:i/>
          <w:position w:val="-20"/>
        </w:rPr>
        <w:object w:dxaOrig="900" w:dyaOrig="440">
          <v:shape id="_x0000_i1027" type="#_x0000_t75" style="width:45pt;height:21.75pt" o:ole="">
            <v:imagedata r:id="rId14" o:title=""/>
          </v:shape>
          <o:OLEObject Type="Embed" ProgID="Equation.3" ShapeID="_x0000_i1027" DrawAspect="Content" ObjectID="_1455110279" r:id="rId15"/>
        </w:object>
      </w:r>
      <w:r>
        <w:rPr>
          <w:b/>
        </w:rPr>
        <w:t xml:space="preserve"> </w:t>
      </w:r>
      <w:r w:rsidRPr="00856198">
        <w:rPr>
          <w:b/>
          <w:position w:val="-10"/>
        </w:rPr>
        <w:object w:dxaOrig="180" w:dyaOrig="340">
          <v:shape id="_x0000_i1028" type="#_x0000_t75" style="width:9pt;height:17.25pt" o:ole="">
            <v:imagedata r:id="rId16" o:title=""/>
          </v:shape>
          <o:OLEObject Type="Embed" ProgID="Equation.3" ShapeID="_x0000_i1028" DrawAspect="Content" ObjectID="_1455110280" r:id="rId17"/>
        </w:object>
      </w:r>
      <w:r>
        <w:rPr>
          <w:b/>
          <w:lang w:val="en-US"/>
        </w:rPr>
        <w:t xml:space="preserve">              </w:t>
      </w:r>
      <w:r w:rsidRPr="00AF6DDD">
        <w:rPr>
          <w:i/>
          <w:lang w:val="en-US"/>
        </w:rPr>
        <w:t>2)</w:t>
      </w:r>
      <w:r w:rsidRPr="00AF6DDD">
        <w:rPr>
          <w:i/>
          <w:position w:val="-24"/>
          <w:lang w:val="en-US"/>
        </w:rPr>
        <w:object w:dxaOrig="1120" w:dyaOrig="620">
          <v:shape id="_x0000_i1029" type="#_x0000_t75" style="width:56.25pt;height:30.75pt" o:ole="">
            <v:imagedata r:id="rId18" o:title=""/>
          </v:shape>
          <o:OLEObject Type="Embed" ProgID="Equation.3" ShapeID="_x0000_i1029" DrawAspect="Content" ObjectID="_1455110281" r:id="rId19"/>
        </w:object>
      </w:r>
      <w:r w:rsidRPr="00AF6DDD">
        <w:rPr>
          <w:b/>
          <w:lang w:val="en-US"/>
        </w:rPr>
        <w:t xml:space="preserve"> </w:t>
      </w:r>
    </w:p>
    <w:p w:rsidR="00667434" w:rsidRDefault="00667434" w:rsidP="00667434">
      <w:pPr>
        <w:tabs>
          <w:tab w:val="left" w:pos="1845"/>
        </w:tabs>
        <w:ind w:left="360"/>
        <w:rPr>
          <w:b/>
          <w:lang w:val="en-US"/>
        </w:rPr>
      </w:pPr>
      <w:r w:rsidRPr="00AF6DDD">
        <w:rPr>
          <w:b/>
          <w:position w:val="-6"/>
          <w:lang w:val="en-US"/>
        </w:rPr>
        <w:object w:dxaOrig="920" w:dyaOrig="240">
          <v:shape id="_x0000_i1030" type="#_x0000_t75" style="width:45.75pt;height:12pt" o:ole="">
            <v:imagedata r:id="rId20" o:title=""/>
          </v:shape>
          <o:OLEObject Type="Embed" ProgID="Equation.3" ShapeID="_x0000_i1030" DrawAspect="Content" ObjectID="_1455110282" r:id="rId21"/>
        </w:object>
      </w:r>
    </w:p>
    <w:p w:rsidR="00667434" w:rsidRDefault="00667434" w:rsidP="00667434">
      <w:pPr>
        <w:tabs>
          <w:tab w:val="left" w:pos="1845"/>
        </w:tabs>
        <w:ind w:left="360"/>
        <w:rPr>
          <w:b/>
          <w:lang w:val="en-US"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>3)</w:t>
      </w:r>
      <w:r w:rsidRPr="00AF6DDD">
        <w:rPr>
          <w:i/>
          <w:position w:val="-20"/>
          <w:lang w:val="en-US"/>
        </w:rPr>
        <w:object w:dxaOrig="3780" w:dyaOrig="440">
          <v:shape id="_x0000_i1031" type="#_x0000_t75" style="width:189pt;height:21.75pt" o:ole="">
            <v:imagedata r:id="rId22" o:title=""/>
          </v:shape>
          <o:OLEObject Type="Embed" ProgID="Equation.3" ShapeID="_x0000_i1031" DrawAspect="Content" ObjectID="_1455110283" r:id="rId23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 xml:space="preserve">4) </w:t>
      </w:r>
      <w:r w:rsidRPr="00016E59">
        <w:rPr>
          <w:i/>
          <w:position w:val="-20"/>
          <w:lang w:val="en-US"/>
        </w:rPr>
        <w:object w:dxaOrig="3580" w:dyaOrig="440">
          <v:shape id="_x0000_i1032" type="#_x0000_t75" style="width:179.25pt;height:21.75pt" o:ole="">
            <v:imagedata r:id="rId24" o:title=""/>
          </v:shape>
          <o:OLEObject Type="Embed" ProgID="Equation.3" ShapeID="_x0000_i1032" DrawAspect="Content" ObjectID="_1455110284" r:id="rId25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  <w:r w:rsidRPr="00AB0D8F">
        <w:rPr>
          <w:i/>
        </w:rPr>
        <w:t xml:space="preserve">5) </w:t>
      </w:r>
      <w:r w:rsidRPr="00016E59">
        <w:rPr>
          <w:i/>
          <w:position w:val="-38"/>
          <w:lang w:val="en-US"/>
        </w:rPr>
        <w:object w:dxaOrig="2020" w:dyaOrig="859">
          <v:shape id="_x0000_i1033" type="#_x0000_t75" style="width:101.25pt;height:42.75pt" o:ole="">
            <v:imagedata r:id="rId26" o:title=""/>
          </v:shape>
          <o:OLEObject Type="Embed" ProgID="Equation.3" ShapeID="_x0000_i1033" DrawAspect="Content" ObjectID="_1455110285" r:id="rId27"/>
        </w:object>
      </w:r>
      <w:r w:rsidRPr="00AB0D8F">
        <w:rPr>
          <w:i/>
        </w:rPr>
        <w:t xml:space="preserve">                          6) </w:t>
      </w:r>
      <w:r w:rsidRPr="00016E59">
        <w:rPr>
          <w:i/>
          <w:position w:val="-20"/>
          <w:lang w:val="en-US"/>
        </w:rPr>
        <w:object w:dxaOrig="2600" w:dyaOrig="440">
          <v:shape id="_x0000_i1034" type="#_x0000_t75" style="width:129.75pt;height:21.75pt" o:ole="">
            <v:imagedata r:id="rId28" o:title=""/>
          </v:shape>
          <o:OLEObject Type="Embed" ProgID="Equation.3" ShapeID="_x0000_i1034" DrawAspect="Content" ObjectID="_1455110286" r:id="rId29"/>
        </w:object>
      </w:r>
    </w:p>
    <w:p w:rsidR="00667434" w:rsidRPr="00AB0D8F" w:rsidRDefault="00667434" w:rsidP="00667434">
      <w:pPr>
        <w:tabs>
          <w:tab w:val="left" w:pos="1845"/>
        </w:tabs>
        <w:ind w:left="360"/>
        <w:rPr>
          <w:i/>
        </w:rPr>
      </w:pP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</w:rPr>
      </w:pPr>
      <w:r w:rsidRPr="007D1958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</w:t>
      </w:r>
      <w:r w:rsidRPr="007D1958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.</w:t>
      </w:r>
      <w:r w:rsidRPr="007D195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7D1958">
        <w:rPr>
          <w:b/>
          <w:i/>
          <w:position w:val="-20"/>
          <w:sz w:val="28"/>
          <w:szCs w:val="28"/>
        </w:rPr>
        <w:object w:dxaOrig="5480" w:dyaOrig="460">
          <v:shape id="_x0000_i1035" type="#_x0000_t75" style="width:273.75pt;height:23.25pt" o:ole="">
            <v:imagedata r:id="rId30" o:title=""/>
          </v:shape>
          <o:OLEObject Type="Embed" ProgID="Equation.3" ShapeID="_x0000_i1035" DrawAspect="Content" ObjectID="_1455110287" r:id="rId31"/>
        </w:object>
      </w: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</w:rPr>
      </w:pPr>
    </w:p>
    <w:p w:rsidR="00667434" w:rsidRPr="00F6144D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2. Приращение аргумента.  Приращение функции.</w:t>
      </w:r>
    </w:p>
    <w:p w:rsidR="00667434" w:rsidRDefault="00667434" w:rsidP="00667434">
      <w:pPr>
        <w:tabs>
          <w:tab w:val="left" w:pos="1845"/>
        </w:tabs>
        <w:ind w:left="-180"/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2625090" cy="2787650"/>
            <wp:effectExtent l="19050" t="0" r="381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4D1" w:rsidRPr="001F04D1" w:rsidRDefault="00C36B20" w:rsidP="00353B08">
      <w:pPr>
        <w:tabs>
          <w:tab w:val="left" w:pos="1845"/>
        </w:tabs>
        <w:ind w:left="-180"/>
        <w:rPr>
          <w:b/>
          <w:i/>
          <w:sz w:val="32"/>
          <w:szCs w:val="32"/>
          <w:u w:val="single"/>
        </w:rPr>
      </w:pPr>
      <w:r w:rsidRPr="00EC3AAF">
        <w:rPr>
          <w:position w:val="-56"/>
        </w:rPr>
        <w:object w:dxaOrig="3340" w:dyaOrig="1260">
          <v:shape id="_x0000_i1036" type="#_x0000_t75" style="width:183pt;height:63pt" o:ole="">
            <v:imagedata r:id="rId33" o:title=""/>
          </v:shape>
          <o:OLEObject Type="Embed" ProgID="Equation.3" ShapeID="_x0000_i1036" DrawAspect="Content" ObjectID="_1455110288" r:id="rId34"/>
        </w:object>
      </w:r>
      <w:r w:rsidR="00667434">
        <w:rPr>
          <w:b/>
          <w:i/>
          <w:sz w:val="32"/>
          <w:szCs w:val="32"/>
          <w:u w:val="single"/>
        </w:rPr>
        <w:t xml:space="preserve">        </w:t>
      </w:r>
    </w:p>
    <w:p w:rsidR="00420BE6" w:rsidRDefault="00420BE6" w:rsidP="001F1052">
      <w:pPr>
        <w:tabs>
          <w:tab w:val="left" w:pos="1845"/>
        </w:tabs>
        <w:spacing w:line="276" w:lineRule="auto"/>
        <w:rPr>
          <w:b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spacing w:line="276" w:lineRule="auto"/>
        <w:ind w:left="-180"/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3. Определение производной</w:t>
      </w:r>
    </w:p>
    <w:p w:rsidR="00667434" w:rsidRPr="00F6144D" w:rsidRDefault="00667434" w:rsidP="00667434">
      <w:pPr>
        <w:tabs>
          <w:tab w:val="left" w:pos="1845"/>
        </w:tabs>
        <w:spacing w:line="276" w:lineRule="auto"/>
        <w:ind w:left="-180"/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spacing w:line="276" w:lineRule="auto"/>
        <w:ind w:left="-180" w:firstLine="540"/>
        <w:jc w:val="both"/>
        <w:rPr>
          <w:i/>
          <w:sz w:val="28"/>
          <w:szCs w:val="28"/>
        </w:rPr>
      </w:pPr>
      <w:r w:rsidRPr="004D6E2E">
        <w:rPr>
          <w:i/>
          <w:sz w:val="28"/>
          <w:szCs w:val="28"/>
        </w:rPr>
        <w:t>Пусть функция у =</w:t>
      </w:r>
      <w:r w:rsidRPr="004D6E2E">
        <w:rPr>
          <w:i/>
          <w:sz w:val="28"/>
          <w:szCs w:val="28"/>
          <w:lang w:val="en-US"/>
        </w:rPr>
        <w:t>f</w:t>
      </w:r>
      <w:r w:rsidRPr="004D6E2E">
        <w:rPr>
          <w:i/>
          <w:sz w:val="28"/>
          <w:szCs w:val="28"/>
        </w:rPr>
        <w:t>(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) определена в некоторой точке </w:t>
      </w:r>
      <w:r>
        <w:rPr>
          <w:i/>
          <w:sz w:val="28"/>
          <w:szCs w:val="28"/>
        </w:rPr>
        <w:t xml:space="preserve"> 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и в некоторой ее окрестности. Дадим аргумент</w:t>
      </w:r>
      <w:r>
        <w:rPr>
          <w:i/>
          <w:sz w:val="28"/>
          <w:szCs w:val="28"/>
        </w:rPr>
        <w:t xml:space="preserve">у </w:t>
      </w:r>
      <w:r w:rsidRPr="004D6E2E">
        <w:rPr>
          <w:i/>
          <w:sz w:val="28"/>
          <w:szCs w:val="28"/>
        </w:rPr>
        <w:t xml:space="preserve"> </w: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приращение </w:t>
      </w:r>
      <w:r w:rsidRPr="004D6E2E">
        <w:rPr>
          <w:i/>
          <w:position w:val="-4"/>
          <w:sz w:val="28"/>
          <w:szCs w:val="28"/>
        </w:rPr>
        <w:object w:dxaOrig="220" w:dyaOrig="260">
          <v:shape id="_x0000_i1037" type="#_x0000_t75" style="width:11.25pt;height:12.75pt" o:ole="">
            <v:imagedata r:id="rId35" o:title=""/>
          </v:shape>
          <o:OLEObject Type="Embed" ProgID="Equation.3" ShapeID="_x0000_i1037" DrawAspect="Content" ObjectID="_1455110289" r:id="rId36"/>
        </w:object>
      </w:r>
      <w:proofErr w:type="spellStart"/>
      <w:r w:rsidRPr="004D6E2E">
        <w:rPr>
          <w:i/>
          <w:sz w:val="28"/>
          <w:szCs w:val="28"/>
        </w:rPr>
        <w:t>х</w:t>
      </w:r>
      <w:proofErr w:type="spellEnd"/>
      <w:r w:rsidRPr="004D6E2E">
        <w:rPr>
          <w:i/>
          <w:sz w:val="28"/>
          <w:szCs w:val="28"/>
        </w:rPr>
        <w:t xml:space="preserve"> такое, чтобы не выйти  из указанной окрестности.</w:t>
      </w:r>
    </w:p>
    <w:p w:rsidR="00667434" w:rsidRDefault="00667434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</w:t>
      </w:r>
    </w:p>
    <w:p w:rsidR="00667434" w:rsidRPr="004D6E2E" w:rsidRDefault="00D372A7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30" style="position:absolute;left:0;text-align:left;margin-left:117pt;margin-top:0;width:352.2pt;height:69.8pt;z-index:251496960" strokecolor="white">
            <v:textbox style="mso-next-textbox:#_x0000_s1030">
              <w:txbxContent>
                <w:p w:rsidR="001F1052" w:rsidRPr="006C5C08" w:rsidRDefault="001F1052" w:rsidP="00667434">
                  <w:pPr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Предел отношения приращения функции к приращению аргумента при условии, что приращение аргумента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стремится к нулю,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называется производной функции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у = </w:t>
                  </w:r>
                  <w:r w:rsidRPr="006C5C08">
                    <w:rPr>
                      <w:b/>
                      <w:i/>
                      <w:sz w:val="28"/>
                      <w:szCs w:val="28"/>
                      <w:lang w:val="en-US"/>
                    </w:rPr>
                    <w:t>f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(</w:t>
                  </w:r>
                  <w:r w:rsidRPr="006C5C08">
                    <w:rPr>
                      <w:b/>
                      <w:i/>
                      <w:sz w:val="28"/>
                      <w:szCs w:val="28"/>
                      <w:lang w:val="en-US"/>
                    </w:rPr>
                    <w:t>x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) в точк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е  х.  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28"/>
                      <w:szCs w:val="28"/>
                    </w:rPr>
                    <w:t>ххх</w:t>
                  </w:r>
                  <w:r w:rsidRPr="006C5C08">
                    <w:rPr>
                      <w:b/>
                      <w:i/>
                      <w:sz w:val="28"/>
                      <w:szCs w:val="28"/>
                    </w:rPr>
                    <w:t>х</w:t>
                  </w:r>
                  <w:proofErr w:type="spellEnd"/>
                </w:p>
              </w:txbxContent>
            </v:textbox>
          </v:rect>
        </w:pict>
      </w:r>
      <w:r>
        <w:rPr>
          <w:i/>
          <w:noProof/>
          <w:sz w:val="28"/>
          <w:szCs w:val="28"/>
        </w:rPr>
        <w:pict>
          <v:rect id="_x0000_s1029" style="position:absolute;left:0;text-align:left;margin-left:-9pt;margin-top:0;width:93.2pt;height:38.95pt;z-index:251495936;mso-wrap-style:none">
            <v:textbox style="mso-next-textbox:#_x0000_s1029;mso-fit-shape-to-text:t">
              <w:txbxContent>
                <w:p w:rsidR="001F1052" w:rsidRDefault="001F1052" w:rsidP="00667434">
                  <w:r w:rsidRPr="00F6144D">
                    <w:rPr>
                      <w:b/>
                      <w:position w:val="-24"/>
                    </w:rPr>
                    <w:object w:dxaOrig="1560" w:dyaOrig="620">
                      <v:shape id="_x0000_i1157" type="#_x0000_t75" style="width:78pt;height:30.75pt" o:ole="">
                        <v:imagedata r:id="rId37" o:title=""/>
                      </v:shape>
                      <o:OLEObject Type="Embed" ProgID="Equation.3" ShapeID="_x0000_i1157" DrawAspect="Content" ObjectID="_1455110409" r:id="rId38"/>
                    </w:object>
                  </w:r>
                </w:p>
              </w:txbxContent>
            </v:textbox>
          </v:rect>
        </w:pict>
      </w:r>
    </w:p>
    <w:p w:rsidR="00667434" w:rsidRPr="004D6E2E" w:rsidRDefault="00667434" w:rsidP="00667434">
      <w:pPr>
        <w:tabs>
          <w:tab w:val="left" w:pos="1845"/>
        </w:tabs>
        <w:ind w:left="-180" w:firstLine="540"/>
        <w:rPr>
          <w:i/>
          <w:sz w:val="28"/>
          <w:szCs w:val="28"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Pr="004D6E2E" w:rsidRDefault="00667434" w:rsidP="00667434">
      <w:pPr>
        <w:tabs>
          <w:tab w:val="left" w:pos="1845"/>
        </w:tabs>
        <w:ind w:left="360" w:firstLine="540"/>
        <w:rPr>
          <w:i/>
        </w:rPr>
      </w:pPr>
    </w:p>
    <w:p w:rsidR="00667434" w:rsidRDefault="00667434" w:rsidP="00667434">
      <w:pPr>
        <w:tabs>
          <w:tab w:val="left" w:pos="1845"/>
        </w:tabs>
        <w:ind w:left="360" w:firstLine="540"/>
        <w:rPr>
          <w:i/>
          <w:sz w:val="28"/>
          <w:szCs w:val="28"/>
        </w:rPr>
      </w:pPr>
      <w:proofErr w:type="gramStart"/>
      <w:r w:rsidRPr="006B24EF"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  <w:vertAlign w:val="superscript"/>
        </w:rPr>
        <w:t xml:space="preserve"> /</w:t>
      </w:r>
      <w:proofErr w:type="gramEnd"/>
      <w:r w:rsidRPr="006B24EF">
        <w:rPr>
          <w:i/>
          <w:sz w:val="28"/>
          <w:szCs w:val="28"/>
        </w:rPr>
        <w:t>(</w:t>
      </w:r>
      <w:r w:rsidRPr="006B24EF"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 xml:space="preserve">) – (эф штрих от </w:t>
      </w:r>
      <w:proofErr w:type="spellStart"/>
      <w:r w:rsidRPr="006B24EF">
        <w:rPr>
          <w:i/>
          <w:sz w:val="28"/>
          <w:szCs w:val="28"/>
        </w:rPr>
        <w:t>х</w:t>
      </w:r>
      <w:proofErr w:type="spellEnd"/>
      <w:r w:rsidRPr="006B24EF">
        <w:rPr>
          <w:i/>
          <w:sz w:val="28"/>
          <w:szCs w:val="28"/>
        </w:rPr>
        <w:t>) – обозначение производной.</w:t>
      </w:r>
    </w:p>
    <w:p w:rsidR="00667434" w:rsidRPr="009E1740" w:rsidRDefault="00667434" w:rsidP="00667434">
      <w:pPr>
        <w:tabs>
          <w:tab w:val="left" w:pos="1845"/>
        </w:tabs>
        <w:ind w:firstLine="540"/>
        <w:rPr>
          <w:i/>
          <w:sz w:val="28"/>
          <w:szCs w:val="28"/>
        </w:rPr>
      </w:pPr>
      <w:r w:rsidRPr="006B24EF">
        <w:rPr>
          <w:i/>
          <w:sz w:val="28"/>
          <w:szCs w:val="28"/>
        </w:rPr>
        <w:t xml:space="preserve">     </w:t>
      </w:r>
      <w:proofErr w:type="gramStart"/>
      <w:r>
        <w:rPr>
          <w:i/>
          <w:sz w:val="28"/>
          <w:szCs w:val="28"/>
          <w:lang w:val="en-US"/>
        </w:rPr>
        <w:t>f</w:t>
      </w:r>
      <w:r w:rsidRPr="006B24EF"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  <w:vertAlign w:val="superscript"/>
        </w:rPr>
        <w:t xml:space="preserve"> /</w:t>
      </w:r>
      <w:proofErr w:type="gramEnd"/>
      <w:r w:rsidRPr="006B24EF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 w:rsidRPr="006B24EF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это новая функция, связанная с функцией 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 w:rsidRPr="006B24EF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6B24EF">
        <w:rPr>
          <w:i/>
          <w:sz w:val="28"/>
          <w:szCs w:val="28"/>
        </w:rPr>
        <w:t>)</w:t>
      </w:r>
    </w:p>
    <w:p w:rsidR="00667434" w:rsidRPr="009E1740" w:rsidRDefault="00667434" w:rsidP="00667434">
      <w:pPr>
        <w:tabs>
          <w:tab w:val="left" w:pos="1845"/>
        </w:tabs>
        <w:ind w:firstLine="540"/>
        <w:rPr>
          <w:i/>
          <w:sz w:val="28"/>
          <w:szCs w:val="28"/>
        </w:rPr>
      </w:pPr>
      <w:r>
        <w:rPr>
          <w:i/>
          <w:sz w:val="28"/>
          <w:szCs w:val="28"/>
        </w:rPr>
        <w:t>Эту функцию называют так</w:t>
      </w:r>
      <w:r w:rsidRPr="006B24EF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9E1740">
        <w:rPr>
          <w:b/>
          <w:i/>
          <w:sz w:val="28"/>
          <w:szCs w:val="28"/>
        </w:rPr>
        <w:t>производная функци</w:t>
      </w:r>
      <w:r>
        <w:rPr>
          <w:b/>
          <w:i/>
          <w:sz w:val="28"/>
          <w:szCs w:val="28"/>
        </w:rPr>
        <w:t xml:space="preserve">и </w:t>
      </w:r>
      <w:r w:rsidRPr="009E1740">
        <w:rPr>
          <w:b/>
          <w:i/>
          <w:sz w:val="28"/>
          <w:szCs w:val="28"/>
        </w:rPr>
        <w:t xml:space="preserve"> у =</w:t>
      </w:r>
      <w:r w:rsidRPr="009E1740">
        <w:rPr>
          <w:b/>
          <w:i/>
          <w:sz w:val="28"/>
          <w:szCs w:val="28"/>
          <w:lang w:val="en-US"/>
        </w:rPr>
        <w:t>f</w:t>
      </w:r>
      <w:r w:rsidRPr="009E1740">
        <w:rPr>
          <w:b/>
          <w:i/>
          <w:sz w:val="28"/>
          <w:szCs w:val="28"/>
        </w:rPr>
        <w:t>(</w:t>
      </w:r>
      <w:r w:rsidRPr="009E1740">
        <w:rPr>
          <w:b/>
          <w:i/>
          <w:sz w:val="28"/>
          <w:szCs w:val="28"/>
          <w:lang w:val="en-US"/>
        </w:rPr>
        <w:t>x</w:t>
      </w:r>
      <w:r w:rsidRPr="009E1740">
        <w:rPr>
          <w:b/>
          <w:i/>
          <w:sz w:val="28"/>
          <w:szCs w:val="28"/>
        </w:rPr>
        <w:t>)</w:t>
      </w:r>
    </w:p>
    <w:p w:rsidR="00667434" w:rsidRPr="009E1740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Если функция у =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) имеет производную в точки 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>, то ее называют дифференцируемой в точке х.</w:t>
      </w:r>
    </w:p>
    <w:p w:rsidR="00667434" w:rsidRDefault="00667434" w:rsidP="00667434">
      <w:pPr>
        <w:tabs>
          <w:tab w:val="left" w:pos="1845"/>
        </w:tabs>
        <w:ind w:firstLine="54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Процедуру нахождения производной функции у</w:t>
      </w:r>
      <w:r w:rsidRPr="00C860C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 xml:space="preserve">) называют </w:t>
      </w:r>
      <w:r w:rsidRPr="001028B8">
        <w:rPr>
          <w:b/>
          <w:i/>
          <w:sz w:val="28"/>
          <w:szCs w:val="28"/>
        </w:rPr>
        <w:t xml:space="preserve">дифференцированием </w:t>
      </w:r>
      <w:r>
        <w:rPr>
          <w:i/>
          <w:sz w:val="28"/>
          <w:szCs w:val="28"/>
        </w:rPr>
        <w:t>функции у</w:t>
      </w:r>
      <w:r w:rsidRPr="00C860C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f</w:t>
      </w:r>
      <w:r w:rsidRPr="00C860CE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 w:rsidRPr="00C860C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F6144D" w:rsidRDefault="00667434" w:rsidP="00667434">
      <w:pPr>
        <w:tabs>
          <w:tab w:val="left" w:pos="1845"/>
        </w:tabs>
        <w:jc w:val="both"/>
        <w:rPr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4. Алгоритм отыскания производной для функции у =</w:t>
      </w:r>
      <w:r w:rsidRPr="00F6144D">
        <w:rPr>
          <w:b/>
          <w:i/>
          <w:sz w:val="28"/>
          <w:szCs w:val="28"/>
          <w:u w:val="single"/>
          <w:lang w:val="en-US"/>
        </w:rPr>
        <w:t>f</w:t>
      </w:r>
      <w:r w:rsidRPr="00F6144D">
        <w:rPr>
          <w:b/>
          <w:i/>
          <w:sz w:val="28"/>
          <w:szCs w:val="28"/>
          <w:u w:val="single"/>
        </w:rPr>
        <w:t>(</w:t>
      </w:r>
      <w:r w:rsidRPr="00F6144D">
        <w:rPr>
          <w:b/>
          <w:i/>
          <w:sz w:val="28"/>
          <w:szCs w:val="28"/>
          <w:u w:val="single"/>
          <w:lang w:val="en-US"/>
        </w:rPr>
        <w:t>x</w:t>
      </w:r>
      <w:r w:rsidRPr="00F6144D">
        <w:rPr>
          <w:b/>
          <w:i/>
          <w:sz w:val="28"/>
          <w:szCs w:val="28"/>
          <w:u w:val="single"/>
        </w:rPr>
        <w:t>)</w:t>
      </w:r>
    </w:p>
    <w:p w:rsidR="00667434" w:rsidRPr="007A333B" w:rsidRDefault="00667434" w:rsidP="00667434">
      <w:pPr>
        <w:tabs>
          <w:tab w:val="left" w:pos="1845"/>
        </w:tabs>
        <w:rPr>
          <w:b/>
          <w:i/>
          <w:sz w:val="16"/>
          <w:szCs w:val="16"/>
          <w:u w:val="single"/>
        </w:rPr>
      </w:pP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C860CE">
        <w:rPr>
          <w:i/>
          <w:sz w:val="32"/>
          <w:szCs w:val="32"/>
        </w:rPr>
        <w:t xml:space="preserve"> 1</w:t>
      </w:r>
      <w:r w:rsidRPr="00332456">
        <w:rPr>
          <w:i/>
          <w:sz w:val="28"/>
          <w:szCs w:val="28"/>
        </w:rPr>
        <w:t xml:space="preserve">. Зафиксировать значение </w:t>
      </w:r>
      <w:proofErr w:type="spellStart"/>
      <w:r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, найти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2. Дать аргументу 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 приращени</w:t>
      </w:r>
      <w:r>
        <w:rPr>
          <w:i/>
          <w:sz w:val="28"/>
          <w:szCs w:val="28"/>
        </w:rPr>
        <w:t>е</w:t>
      </w:r>
      <w:r w:rsidRPr="00332456">
        <w:rPr>
          <w:i/>
          <w:sz w:val="28"/>
          <w:szCs w:val="28"/>
        </w:rPr>
        <w:t xml:space="preserve"> </w:t>
      </w:r>
      <w:r w:rsidRPr="00332456">
        <w:rPr>
          <w:i/>
          <w:position w:val="-4"/>
          <w:sz w:val="28"/>
          <w:szCs w:val="28"/>
        </w:rPr>
        <w:object w:dxaOrig="220" w:dyaOrig="260">
          <v:shape id="_x0000_i1038" type="#_x0000_t75" style="width:11.25pt;height:12.75pt" o:ole="">
            <v:imagedata r:id="rId39" o:title=""/>
          </v:shape>
          <o:OLEObject Type="Embed" ProgID="Equation.3" ShapeID="_x0000_i1038" DrawAspect="Content" ObjectID="_1455110290" r:id="rId40"/>
        </w:objec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 xml:space="preserve">, найти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х+</w:t>
      </w:r>
      <w:proofErr w:type="spellEnd"/>
      <w:r w:rsidRPr="00332456">
        <w:rPr>
          <w:i/>
          <w:position w:val="-4"/>
          <w:sz w:val="28"/>
          <w:szCs w:val="28"/>
        </w:rPr>
        <w:object w:dxaOrig="220" w:dyaOrig="260">
          <v:shape id="_x0000_i1039" type="#_x0000_t75" style="width:11.25pt;height:12.75pt" o:ole="">
            <v:imagedata r:id="rId41" o:title=""/>
          </v:shape>
          <o:OLEObject Type="Embed" ProgID="Equation.3" ShapeID="_x0000_i1039" DrawAspect="Content" ObjectID="_1455110291" r:id="rId42"/>
        </w:objec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spacing w:line="276" w:lineRule="auto"/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3. Найти приращение функции: </w:t>
      </w:r>
      <w:r w:rsidRPr="00332456">
        <w:rPr>
          <w:i/>
          <w:position w:val="-4"/>
          <w:sz w:val="28"/>
          <w:szCs w:val="28"/>
          <w:lang w:val="en-US"/>
        </w:rPr>
        <w:object w:dxaOrig="220" w:dyaOrig="260">
          <v:shape id="_x0000_i1040" type="#_x0000_t75" style="width:11.25pt;height:12.75pt" o:ole="">
            <v:imagedata r:id="rId43" o:title=""/>
          </v:shape>
          <o:OLEObject Type="Embed" ProgID="Equation.3" ShapeID="_x0000_i1040" DrawAspect="Content" ObjectID="_1455110292" r:id="rId44"/>
        </w:object>
      </w:r>
      <w:r w:rsidRPr="00332456">
        <w:rPr>
          <w:i/>
          <w:sz w:val="28"/>
          <w:szCs w:val="28"/>
          <w:lang w:val="en-US"/>
        </w:rPr>
        <w:t>y</w:t>
      </w:r>
      <w:r w:rsidRPr="00332456">
        <w:rPr>
          <w:i/>
          <w:sz w:val="28"/>
          <w:szCs w:val="28"/>
        </w:rPr>
        <w:t>=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+</w:t>
      </w:r>
      <w:r w:rsidRPr="00332456">
        <w:rPr>
          <w:i/>
          <w:position w:val="-4"/>
          <w:sz w:val="28"/>
          <w:szCs w:val="28"/>
        </w:rPr>
        <w:object w:dxaOrig="220" w:dyaOrig="260">
          <v:shape id="_x0000_i1041" type="#_x0000_t75" style="width:11.25pt;height:12.75pt" o:ole="">
            <v:imagedata r:id="rId45" o:title=""/>
          </v:shape>
          <o:OLEObject Type="Embed" ProgID="Equation.3" ShapeID="_x0000_i1041" DrawAspect="Content" ObjectID="_1455110293" r:id="rId46"/>
        </w:objec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)-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r w:rsidRPr="00332456">
        <w:rPr>
          <w:i/>
          <w:sz w:val="28"/>
          <w:szCs w:val="28"/>
          <w:lang w:val="en-US"/>
        </w:rPr>
        <w:t>x</w:t>
      </w:r>
      <w:r w:rsidRPr="00332456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667434" w:rsidRPr="00332456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1028B8">
        <w:rPr>
          <w:i/>
          <w:sz w:val="28"/>
          <w:szCs w:val="28"/>
        </w:rPr>
        <w:t xml:space="preserve">4. </w:t>
      </w:r>
      <w:r w:rsidRPr="00332456">
        <w:rPr>
          <w:i/>
          <w:sz w:val="28"/>
          <w:szCs w:val="28"/>
        </w:rPr>
        <w:t>Составить отношени</w:t>
      </w:r>
      <w:r>
        <w:rPr>
          <w:i/>
          <w:sz w:val="28"/>
          <w:szCs w:val="28"/>
        </w:rPr>
        <w:t xml:space="preserve">е </w:t>
      </w:r>
      <w:r w:rsidRPr="00332456">
        <w:rPr>
          <w:i/>
          <w:position w:val="-24"/>
          <w:sz w:val="28"/>
          <w:szCs w:val="28"/>
        </w:rPr>
        <w:object w:dxaOrig="380" w:dyaOrig="620">
          <v:shape id="_x0000_i1042" type="#_x0000_t75" style="width:18.75pt;height:30.75pt" o:ole="">
            <v:imagedata r:id="rId47" o:title=""/>
          </v:shape>
          <o:OLEObject Type="Embed" ProgID="Equation.3" ShapeID="_x0000_i1042" DrawAspect="Content" ObjectID="_1455110294" r:id="rId48"/>
        </w:objec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332456">
        <w:rPr>
          <w:i/>
          <w:sz w:val="28"/>
          <w:szCs w:val="28"/>
        </w:rPr>
        <w:t xml:space="preserve">5. Вычислить предел </w:t>
      </w:r>
      <w:r w:rsidRPr="00332456">
        <w:rPr>
          <w:i/>
          <w:position w:val="-24"/>
          <w:sz w:val="28"/>
          <w:szCs w:val="28"/>
        </w:rPr>
        <w:object w:dxaOrig="780" w:dyaOrig="620">
          <v:shape id="_x0000_i1043" type="#_x0000_t75" style="width:39pt;height:30.75pt" o:ole="">
            <v:imagedata r:id="rId49" o:title=""/>
          </v:shape>
          <o:OLEObject Type="Embed" ProgID="Equation.3" ShapeID="_x0000_i1043" DrawAspect="Content" ObjectID="_1455110295" r:id="rId50"/>
        </w:objec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6. Этот предел и есть  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vertAlign w:val="superscript"/>
        </w:rPr>
        <w:t>/</w:t>
      </w:r>
      <w:r>
        <w:rPr>
          <w:i/>
          <w:sz w:val="28"/>
          <w:szCs w:val="28"/>
        </w:rPr>
        <w:t>(</w:t>
      </w:r>
      <w:proofErr w:type="spellStart"/>
      <w:r>
        <w:rPr>
          <w:i/>
          <w:sz w:val="28"/>
          <w:szCs w:val="28"/>
        </w:rPr>
        <w:t>х</w:t>
      </w:r>
      <w:proofErr w:type="spellEnd"/>
      <w:r>
        <w:rPr>
          <w:i/>
          <w:sz w:val="28"/>
          <w:szCs w:val="28"/>
        </w:rPr>
        <w:t>).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  <w:r w:rsidRPr="00332456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</w:t>
      </w:r>
      <w:r w:rsidRPr="00332456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 xml:space="preserve"> </w:t>
      </w:r>
      <w:r w:rsidRPr="00332456">
        <w:rPr>
          <w:i/>
          <w:sz w:val="28"/>
          <w:szCs w:val="28"/>
        </w:rPr>
        <w:t xml:space="preserve">Найти производную функции </w:t>
      </w:r>
      <w:r w:rsidRPr="00332456">
        <w:rPr>
          <w:i/>
          <w:sz w:val="28"/>
          <w:szCs w:val="28"/>
          <w:lang w:val="en-US"/>
        </w:rPr>
        <w:t>f</w:t>
      </w:r>
      <w:r w:rsidRPr="00332456">
        <w:rPr>
          <w:i/>
          <w:sz w:val="28"/>
          <w:szCs w:val="28"/>
        </w:rPr>
        <w:t>(</w:t>
      </w:r>
      <w:proofErr w:type="spellStart"/>
      <w:r w:rsidRPr="00332456">
        <w:rPr>
          <w:i/>
          <w:sz w:val="28"/>
          <w:szCs w:val="28"/>
        </w:rPr>
        <w:t>х</w:t>
      </w:r>
      <w:proofErr w:type="spellEnd"/>
      <w:r w:rsidRPr="00332456">
        <w:rPr>
          <w:i/>
          <w:sz w:val="28"/>
          <w:szCs w:val="28"/>
        </w:rPr>
        <w:t>)= 3х+5</w:t>
      </w:r>
      <w:r>
        <w:rPr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845"/>
        </w:tabs>
        <w:jc w:val="both"/>
        <w:rPr>
          <w:i/>
          <w:sz w:val="28"/>
          <w:szCs w:val="28"/>
        </w:rPr>
      </w:pPr>
    </w:p>
    <w:p w:rsidR="00667434" w:rsidRPr="00312C2B" w:rsidRDefault="00667434" w:rsidP="00667434">
      <w:pPr>
        <w:tabs>
          <w:tab w:val="left" w:pos="1845"/>
        </w:tabs>
        <w:jc w:val="both"/>
        <w:rPr>
          <w:b/>
          <w:i/>
          <w:sz w:val="28"/>
          <w:szCs w:val="28"/>
        </w:rPr>
      </w:pPr>
      <w:r w:rsidRPr="00312C2B">
        <w:rPr>
          <w:b/>
          <w:i/>
          <w:sz w:val="28"/>
          <w:szCs w:val="28"/>
        </w:rPr>
        <w:t>Решение</w:t>
      </w:r>
      <w:r w:rsidRPr="00312C2B">
        <w:rPr>
          <w:b/>
          <w:i/>
          <w:sz w:val="28"/>
          <w:szCs w:val="28"/>
          <w:lang w:val="en-US"/>
        </w:rPr>
        <w:t>:</w:t>
      </w:r>
    </w:p>
    <w:p w:rsidR="00667434" w:rsidRDefault="00667434" w:rsidP="00667434">
      <w:pPr>
        <w:tabs>
          <w:tab w:val="left" w:pos="1845"/>
        </w:tabs>
        <w:jc w:val="both"/>
        <w:rPr>
          <w:i/>
          <w:position w:val="-120"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1F04D1" w:rsidRPr="00332456">
        <w:rPr>
          <w:i/>
          <w:position w:val="-120"/>
          <w:sz w:val="28"/>
          <w:szCs w:val="28"/>
        </w:rPr>
        <w:object w:dxaOrig="5700" w:dyaOrig="2520">
          <v:shape id="_x0000_i1044" type="#_x0000_t75" style="width:330.75pt;height:146.25pt" o:ole="">
            <v:imagedata r:id="rId51" o:title=""/>
          </v:shape>
          <o:OLEObject Type="Embed" ProgID="Equation.3" ShapeID="_x0000_i1044" DrawAspect="Content" ObjectID="_1455110296" r:id="rId52"/>
        </w:object>
      </w:r>
    </w:p>
    <w:p w:rsidR="001F04D1" w:rsidRPr="00332456" w:rsidRDefault="001F04D1" w:rsidP="00667434">
      <w:pPr>
        <w:tabs>
          <w:tab w:val="left" w:pos="1845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40"/>
          <w:szCs w:val="40"/>
          <w:u w:val="double"/>
        </w:rPr>
      </w:pPr>
    </w:p>
    <w:p w:rsidR="00353B08" w:rsidRDefault="00353B08" w:rsidP="00667434">
      <w:pPr>
        <w:tabs>
          <w:tab w:val="left" w:pos="1440"/>
          <w:tab w:val="left" w:pos="1845"/>
        </w:tabs>
        <w:rPr>
          <w:b/>
          <w:i/>
          <w:sz w:val="40"/>
          <w:szCs w:val="40"/>
          <w:u w:val="double"/>
        </w:rPr>
      </w:pPr>
    </w:p>
    <w:p w:rsidR="00313E3D" w:rsidRDefault="00313E3D" w:rsidP="00667434">
      <w:pPr>
        <w:tabs>
          <w:tab w:val="left" w:pos="1440"/>
          <w:tab w:val="left" w:pos="1845"/>
        </w:tabs>
        <w:rPr>
          <w:b/>
          <w:i/>
          <w:sz w:val="28"/>
          <w:szCs w:val="28"/>
          <w:u w:val="single"/>
        </w:rPr>
      </w:pPr>
    </w:p>
    <w:p w:rsidR="00667434" w:rsidRPr="00F6144D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М.М.2.</w:t>
      </w:r>
      <w:r>
        <w:rPr>
          <w:b/>
          <w:i/>
          <w:sz w:val="28"/>
          <w:szCs w:val="28"/>
          <w:u w:val="single"/>
        </w:rPr>
        <w:t xml:space="preserve"> </w:t>
      </w:r>
      <w:r w:rsidR="00353B08">
        <w:rPr>
          <w:b/>
          <w:i/>
          <w:sz w:val="28"/>
          <w:szCs w:val="28"/>
          <w:u w:val="single"/>
        </w:rPr>
        <w:t>Дифференцирование функций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40"/>
          <w:szCs w:val="40"/>
        </w:rPr>
      </w:pPr>
    </w:p>
    <w:p w:rsidR="00667434" w:rsidRPr="00F6144D" w:rsidRDefault="00667434" w:rsidP="00667434">
      <w:pPr>
        <w:numPr>
          <w:ilvl w:val="0"/>
          <w:numId w:val="6"/>
        </w:numPr>
        <w:tabs>
          <w:tab w:val="left" w:pos="284"/>
          <w:tab w:val="left" w:pos="1845"/>
        </w:tabs>
        <w:ind w:left="0" w:firstLine="0"/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Производные элементарных функций.</w: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>1.</w:t>
      </w:r>
      <w:r>
        <w:rPr>
          <w:b/>
          <w:i/>
          <w:sz w:val="28"/>
          <w:szCs w:val="28"/>
        </w:rPr>
        <w:t xml:space="preserve">  </w:t>
      </w:r>
      <w:r w:rsidRPr="00CE34E3">
        <w:rPr>
          <w:i/>
          <w:position w:val="-6"/>
          <w:sz w:val="28"/>
          <w:szCs w:val="28"/>
        </w:rPr>
        <w:object w:dxaOrig="800" w:dyaOrig="279">
          <v:shape id="_x0000_i1045" type="#_x0000_t75" style="width:39.75pt;height:14.25pt" o:ole="">
            <v:imagedata r:id="rId53" o:title=""/>
          </v:shape>
          <o:OLEObject Type="Embed" ProgID="Equation.3" ShapeID="_x0000_i1045" DrawAspect="Content" ObjectID="_1455110297" r:id="rId54"/>
        </w:object>
      </w:r>
      <w:r w:rsidRPr="00CE34E3">
        <w:rPr>
          <w:i/>
          <w:sz w:val="28"/>
          <w:szCs w:val="28"/>
        </w:rPr>
        <w:t>производная постоянной величины равна нулю.</w: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>2.</w:t>
      </w:r>
      <w:r w:rsidRPr="00CE34E3">
        <w:rPr>
          <w:b/>
          <w:i/>
          <w:position w:val="-10"/>
          <w:sz w:val="28"/>
          <w:szCs w:val="28"/>
        </w:rPr>
        <w:object w:dxaOrig="180" w:dyaOrig="340">
          <v:shape id="_x0000_i1046" type="#_x0000_t75" style="width:9pt;height:17.25pt" o:ole="">
            <v:imagedata r:id="rId16" o:title=""/>
          </v:shape>
          <o:OLEObject Type="Embed" ProgID="Equation.3" ShapeID="_x0000_i1046" DrawAspect="Content" ObjectID="_1455110298" r:id="rId55"/>
        </w:object>
      </w:r>
      <w:r w:rsidRPr="00CE34E3">
        <w:rPr>
          <w:b/>
          <w:i/>
          <w:position w:val="-10"/>
          <w:sz w:val="28"/>
          <w:szCs w:val="28"/>
        </w:rPr>
        <w:object w:dxaOrig="1480" w:dyaOrig="360">
          <v:shape id="_x0000_i1047" type="#_x0000_t75" style="width:74.25pt;height:18pt" o:ole="">
            <v:imagedata r:id="rId56" o:title=""/>
          </v:shape>
          <o:OLEObject Type="Embed" ProgID="Equation.3" ShapeID="_x0000_i1047" DrawAspect="Content" ObjectID="_1455110299" r:id="rId57"/>
        </w:object>
      </w:r>
      <w:r w:rsidRPr="00CE34E3">
        <w:rPr>
          <w:b/>
          <w:i/>
          <w:sz w:val="28"/>
          <w:szCs w:val="28"/>
        </w:rPr>
        <w:t xml:space="preserve">                      </w: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sz w:val="28"/>
          <w:szCs w:val="28"/>
          <w:lang w:val="en-US"/>
        </w:rPr>
        <w:t>a</w:t>
      </w:r>
      <w:r w:rsidRPr="00CE34E3">
        <w:rPr>
          <w:b/>
          <w:i/>
          <w:sz w:val="28"/>
          <w:szCs w:val="28"/>
        </w:rPr>
        <w:t>)</w:t>
      </w:r>
      <w:r w:rsidRPr="00CE34E3">
        <w:rPr>
          <w:b/>
          <w:i/>
          <w:position w:val="-10"/>
          <w:sz w:val="28"/>
          <w:szCs w:val="28"/>
          <w:lang w:val="en-US"/>
        </w:rPr>
        <w:object w:dxaOrig="760" w:dyaOrig="320">
          <v:shape id="_x0000_i1048" type="#_x0000_t75" style="width:38.25pt;height:15.75pt" o:ole="">
            <v:imagedata r:id="rId58" o:title=""/>
          </v:shape>
          <o:OLEObject Type="Embed" ProgID="Equation.3" ShapeID="_x0000_i1048" DrawAspect="Content" ObjectID="_1455110300" r:id="rId59"/>
        </w:object>
      </w:r>
      <w:r>
        <w:rPr>
          <w:b/>
          <w:i/>
          <w:sz w:val="28"/>
          <w:szCs w:val="28"/>
        </w:rPr>
        <w:t xml:space="preserve">                  в) </w:t>
      </w:r>
      <w:r w:rsidRPr="00CE34E3">
        <w:rPr>
          <w:b/>
          <w:i/>
          <w:position w:val="-28"/>
          <w:sz w:val="28"/>
          <w:szCs w:val="28"/>
        </w:rPr>
        <w:object w:dxaOrig="1260" w:dyaOrig="780">
          <v:shape id="_x0000_i1049" type="#_x0000_t75" style="width:63pt;height:39pt" o:ole="">
            <v:imagedata r:id="rId60" o:title=""/>
          </v:shape>
          <o:OLEObject Type="Embed" ProgID="Equation.3" ShapeID="_x0000_i1049" DrawAspect="Content" ObjectID="_1455110301" r:id="rId61"/>
        </w:objec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6C5C08">
        <w:rPr>
          <w:i/>
          <w:sz w:val="28"/>
          <w:szCs w:val="28"/>
        </w:rPr>
        <w:t xml:space="preserve">  </w:t>
      </w:r>
      <w:r w:rsidRPr="006C5C08">
        <w:rPr>
          <w:i/>
        </w:rPr>
        <w:t xml:space="preserve"> где </w:t>
      </w:r>
      <w:r w:rsidRPr="006C5C08">
        <w:rPr>
          <w:i/>
          <w:lang w:val="en-US"/>
        </w:rPr>
        <w:t>p</w:t>
      </w:r>
      <w:r w:rsidRPr="006C5C08">
        <w:rPr>
          <w:i/>
        </w:rPr>
        <w:t>-любое число.</w:t>
      </w:r>
      <w:r>
        <w:rPr>
          <w:b/>
          <w:i/>
        </w:rPr>
        <w:t xml:space="preserve">                   </w:t>
      </w:r>
      <w:r w:rsidRPr="00CE34E3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CE34E3">
        <w:rPr>
          <w:b/>
          <w:i/>
        </w:rPr>
        <w:t xml:space="preserve"> </w:t>
      </w:r>
      <w:r w:rsidRPr="00CE34E3">
        <w:rPr>
          <w:b/>
          <w:i/>
          <w:sz w:val="28"/>
          <w:szCs w:val="28"/>
        </w:rPr>
        <w:t xml:space="preserve">б) </w:t>
      </w:r>
      <w:r w:rsidRPr="00CE34E3">
        <w:rPr>
          <w:b/>
          <w:i/>
          <w:position w:val="-10"/>
          <w:sz w:val="28"/>
          <w:szCs w:val="28"/>
        </w:rPr>
        <w:object w:dxaOrig="1040" w:dyaOrig="360">
          <v:shape id="_x0000_i1050" type="#_x0000_t75" style="width:51.75pt;height:18pt" o:ole="">
            <v:imagedata r:id="rId62" o:title=""/>
          </v:shape>
          <o:OLEObject Type="Embed" ProgID="Equation.3" ShapeID="_x0000_i1050" DrawAspect="Content" ObjectID="_1455110302" r:id="rId63"/>
        </w:object>
      </w:r>
      <w:r>
        <w:rPr>
          <w:b/>
          <w:i/>
          <w:sz w:val="28"/>
          <w:szCs w:val="28"/>
        </w:rPr>
        <w:t xml:space="preserve">              г) </w:t>
      </w:r>
      <w:r w:rsidRPr="00CE34E3">
        <w:rPr>
          <w:b/>
          <w:i/>
          <w:position w:val="-28"/>
          <w:sz w:val="28"/>
          <w:szCs w:val="28"/>
        </w:rPr>
        <w:object w:dxaOrig="1340" w:dyaOrig="660">
          <v:shape id="_x0000_i1051" type="#_x0000_t75" style="width:66.75pt;height:33pt" o:ole="">
            <v:imagedata r:id="rId64" o:title=""/>
          </v:shape>
          <o:OLEObject Type="Embed" ProgID="Equation.3" ShapeID="_x0000_i1051" DrawAspect="Content" ObjectID="_1455110303" r:id="rId65"/>
        </w:object>
      </w:r>
    </w:p>
    <w:p w:rsidR="00667434" w:rsidRPr="00CE34E3" w:rsidRDefault="00667434" w:rsidP="00667434">
      <w:pPr>
        <w:tabs>
          <w:tab w:val="left" w:pos="1440"/>
          <w:tab w:val="left" w:pos="1845"/>
        </w:tabs>
        <w:ind w:left="-426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3. </w:t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923925" cy="2000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</w:t>
      </w:r>
      <w:r w:rsidRPr="00CE34E3">
        <w:rPr>
          <w:b/>
          <w:i/>
          <w:sz w:val="28"/>
          <w:szCs w:val="28"/>
        </w:rPr>
        <w:t xml:space="preserve">7. </w:t>
      </w:r>
      <w:r w:rsidRPr="00CE34E3">
        <w:rPr>
          <w:b/>
          <w:i/>
          <w:position w:val="-10"/>
          <w:sz w:val="28"/>
          <w:szCs w:val="28"/>
        </w:rPr>
        <w:object w:dxaOrig="980" w:dyaOrig="360">
          <v:shape id="_x0000_i1052" type="#_x0000_t75" style="width:48.75pt;height:18pt" o:ole="">
            <v:imagedata r:id="rId67" o:title=""/>
          </v:shape>
          <o:OLEObject Type="Embed" ProgID="Equation.3" ShapeID="_x0000_i1052" DrawAspect="Content" ObjectID="_1455110304" r:id="rId68"/>
        </w:object>
      </w:r>
      <w:r>
        <w:rPr>
          <w:b/>
          <w:i/>
          <w:sz w:val="28"/>
          <w:szCs w:val="28"/>
        </w:rPr>
        <w:t xml:space="preserve">                 </w:t>
      </w:r>
      <w:r w:rsidRPr="00707451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 </w:t>
      </w:r>
      <w:r w:rsidRPr="00707451">
        <w:rPr>
          <w:b/>
          <w:i/>
          <w:sz w:val="28"/>
          <w:szCs w:val="28"/>
        </w:rPr>
        <w:t xml:space="preserve"> </w:t>
      </w:r>
      <w:r w:rsidRPr="00930B41">
        <w:rPr>
          <w:b/>
          <w:i/>
          <w:sz w:val="28"/>
          <w:szCs w:val="28"/>
        </w:rPr>
        <w:t>11.</w:t>
      </w:r>
      <w:r>
        <w:rPr>
          <w:b/>
          <w:i/>
          <w:sz w:val="28"/>
          <w:szCs w:val="28"/>
        </w:rPr>
        <w:t xml:space="preserve"> </w:t>
      </w:r>
      <w:r w:rsidRPr="00930B41">
        <w:rPr>
          <w:b/>
          <w:i/>
          <w:position w:val="-32"/>
          <w:sz w:val="28"/>
          <w:szCs w:val="28"/>
        </w:rPr>
        <w:object w:dxaOrig="2040" w:dyaOrig="700">
          <v:shape id="_x0000_i1053" type="#_x0000_t75" style="width:102pt;height:35.25pt" o:ole="">
            <v:imagedata r:id="rId69" o:title=""/>
          </v:shape>
          <o:OLEObject Type="Embed" ProgID="Equation.3" ShapeID="_x0000_i1053" DrawAspect="Content" ObjectID="_1455110305" r:id="rId70"/>
        </w:objec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sz w:val="28"/>
          <w:szCs w:val="28"/>
        </w:rPr>
        <w:t>4.</w:t>
      </w:r>
      <w:r w:rsidRPr="00CE34E3">
        <w:rPr>
          <w:b/>
          <w:i/>
          <w:position w:val="-10"/>
          <w:sz w:val="28"/>
          <w:szCs w:val="28"/>
        </w:rPr>
        <w:object w:dxaOrig="180" w:dyaOrig="340">
          <v:shape id="_x0000_i1054" type="#_x0000_t75" style="width:9pt;height:17.25pt" o:ole="">
            <v:imagedata r:id="rId16" o:title=""/>
          </v:shape>
          <o:OLEObject Type="Embed" ProgID="Equation.3" ShapeID="_x0000_i1054" DrawAspect="Content" ObjectID="_1455110306" r:id="rId71"/>
        </w:object>
      </w:r>
      <w:r w:rsidRPr="00CE34E3">
        <w:rPr>
          <w:b/>
          <w:i/>
          <w:position w:val="-10"/>
          <w:sz w:val="28"/>
          <w:szCs w:val="28"/>
        </w:rPr>
        <w:object w:dxaOrig="1600" w:dyaOrig="320">
          <v:shape id="_x0000_i1055" type="#_x0000_t75" style="width:80.25pt;height:15.75pt" o:ole="">
            <v:imagedata r:id="rId72" o:title=""/>
          </v:shape>
          <o:OLEObject Type="Embed" ProgID="Equation.3" ShapeID="_x0000_i1055" DrawAspect="Content" ObjectID="_1455110307" r:id="rId73"/>
        </w:object>
      </w:r>
      <w:r w:rsidRPr="00CE34E3">
        <w:rPr>
          <w:b/>
          <w:i/>
          <w:sz w:val="28"/>
          <w:szCs w:val="28"/>
        </w:rPr>
        <w:t xml:space="preserve">                 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sz w:val="28"/>
          <w:szCs w:val="28"/>
        </w:rPr>
        <w:t xml:space="preserve">  8. </w:t>
      </w:r>
      <w:r w:rsidRPr="00CE34E3">
        <w:rPr>
          <w:b/>
          <w:i/>
          <w:position w:val="-10"/>
          <w:sz w:val="28"/>
          <w:szCs w:val="28"/>
        </w:rPr>
        <w:object w:dxaOrig="1540" w:dyaOrig="360">
          <v:shape id="_x0000_i1056" type="#_x0000_t75" style="width:77.25pt;height:18pt" o:ole="">
            <v:imagedata r:id="rId74" o:title=""/>
          </v:shape>
          <o:OLEObject Type="Embed" ProgID="Equation.3" ShapeID="_x0000_i1056" DrawAspect="Content" ObjectID="_1455110308" r:id="rId75"/>
        </w:object>
      </w:r>
      <w:r>
        <w:rPr>
          <w:b/>
          <w:i/>
          <w:sz w:val="28"/>
          <w:szCs w:val="28"/>
        </w:rPr>
        <w:t xml:space="preserve">        </w:t>
      </w:r>
      <w:r w:rsidRPr="00707451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707451">
        <w:rPr>
          <w:b/>
          <w:i/>
          <w:sz w:val="28"/>
          <w:szCs w:val="28"/>
        </w:rPr>
        <w:t xml:space="preserve">       12.</w:t>
      </w:r>
      <w:r>
        <w:rPr>
          <w:b/>
          <w:i/>
          <w:sz w:val="28"/>
          <w:szCs w:val="28"/>
        </w:rPr>
        <w:t xml:space="preserve"> </w:t>
      </w:r>
      <w:r w:rsidRPr="00930B41">
        <w:rPr>
          <w:b/>
          <w:i/>
          <w:position w:val="-32"/>
          <w:sz w:val="28"/>
          <w:szCs w:val="28"/>
        </w:rPr>
        <w:object w:dxaOrig="2240" w:dyaOrig="700">
          <v:shape id="_x0000_i1057" type="#_x0000_t75" style="width:111.75pt;height:35.25pt" o:ole="">
            <v:imagedata r:id="rId76" o:title=""/>
          </v:shape>
          <o:OLEObject Type="Embed" ProgID="Equation.3" ShapeID="_x0000_i1057" DrawAspect="Content" ObjectID="_1455110309" r:id="rId77"/>
        </w:object>
      </w:r>
      <w:r>
        <w:rPr>
          <w:b/>
          <w:i/>
          <w:sz w:val="28"/>
          <w:szCs w:val="28"/>
        </w:rPr>
        <w:t xml:space="preserve">  </w:t>
      </w:r>
    </w:p>
    <w:p w:rsidR="00667434" w:rsidRPr="00930B41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5. </w:t>
      </w:r>
      <w:r>
        <w:rPr>
          <w:b/>
          <w:i/>
          <w:sz w:val="28"/>
          <w:szCs w:val="28"/>
        </w:rPr>
        <w:t xml:space="preserve">  </w:t>
      </w:r>
      <w:r w:rsidRPr="00CE34E3">
        <w:rPr>
          <w:b/>
          <w:i/>
          <w:position w:val="-24"/>
          <w:sz w:val="28"/>
          <w:szCs w:val="28"/>
        </w:rPr>
        <w:object w:dxaOrig="1500" w:dyaOrig="620">
          <v:shape id="_x0000_i1058" type="#_x0000_t75" style="width:75pt;height:30.75pt" o:ole="">
            <v:imagedata r:id="rId78" o:title=""/>
          </v:shape>
          <o:OLEObject Type="Embed" ProgID="Equation.3" ShapeID="_x0000_i1058" DrawAspect="Content" ObjectID="_1455110310" r:id="rId79"/>
        </w:object>
      </w:r>
      <w:r w:rsidRPr="00CE34E3">
        <w:rPr>
          <w:b/>
          <w:i/>
          <w:sz w:val="28"/>
          <w:szCs w:val="28"/>
        </w:rPr>
        <w:t xml:space="preserve">                      9.</w:t>
      </w:r>
      <w:r w:rsidRPr="00CE34E3">
        <w:rPr>
          <w:b/>
          <w:i/>
          <w:position w:val="-24"/>
          <w:sz w:val="28"/>
          <w:szCs w:val="28"/>
        </w:rPr>
        <w:object w:dxaOrig="1660" w:dyaOrig="620">
          <v:shape id="_x0000_i1059" type="#_x0000_t75" style="width:83.25pt;height:30.75pt" o:ole="">
            <v:imagedata r:id="rId80" o:title=""/>
          </v:shape>
          <o:OLEObject Type="Embed" ProgID="Equation.3" ShapeID="_x0000_i1059" DrawAspect="Content" ObjectID="_1455110311" r:id="rId81"/>
        </w:object>
      </w:r>
      <w:r w:rsidRPr="00930B41">
        <w:rPr>
          <w:b/>
          <w:i/>
          <w:sz w:val="28"/>
          <w:szCs w:val="28"/>
        </w:rPr>
        <w:t xml:space="preserve">        </w:t>
      </w:r>
      <w:r w:rsidRPr="00707451">
        <w:rPr>
          <w:b/>
          <w:i/>
          <w:sz w:val="28"/>
          <w:szCs w:val="28"/>
        </w:rPr>
        <w:t xml:space="preserve">       13. </w:t>
      </w:r>
      <w:r w:rsidRPr="00CE34E3">
        <w:rPr>
          <w:b/>
          <w:i/>
          <w:position w:val="-24"/>
          <w:sz w:val="28"/>
          <w:szCs w:val="28"/>
        </w:rPr>
        <w:object w:dxaOrig="1760" w:dyaOrig="620">
          <v:shape id="_x0000_i1060" type="#_x0000_t75" style="width:87.75pt;height:30.75pt" o:ole="">
            <v:imagedata r:id="rId82" o:title=""/>
          </v:shape>
          <o:OLEObject Type="Embed" ProgID="Equation.3" ShapeID="_x0000_i1060" DrawAspect="Content" ObjectID="_1455110312" r:id="rId83"/>
        </w:objec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 w:rsidRPr="00CE34E3">
        <w:rPr>
          <w:b/>
          <w:i/>
          <w:sz w:val="28"/>
          <w:szCs w:val="28"/>
        </w:rPr>
        <w:t xml:space="preserve">6.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position w:val="-24"/>
          <w:sz w:val="28"/>
          <w:szCs w:val="28"/>
        </w:rPr>
        <w:object w:dxaOrig="1540" w:dyaOrig="620">
          <v:shape id="_x0000_i1061" type="#_x0000_t75" style="width:77.25pt;height:30.75pt" o:ole="">
            <v:imagedata r:id="rId84" o:title=""/>
          </v:shape>
          <o:OLEObject Type="Embed" ProgID="Equation.3" ShapeID="_x0000_i1061" DrawAspect="Content" ObjectID="_1455110313" r:id="rId85"/>
        </w:object>
      </w:r>
      <w:r>
        <w:rPr>
          <w:b/>
          <w:i/>
          <w:sz w:val="28"/>
          <w:szCs w:val="28"/>
        </w:rPr>
        <w:t xml:space="preserve">                  </w:t>
      </w:r>
      <w:r w:rsidRPr="00CE34E3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 </w:t>
      </w:r>
      <w:r w:rsidRPr="00CE34E3">
        <w:rPr>
          <w:b/>
          <w:i/>
          <w:sz w:val="28"/>
          <w:szCs w:val="28"/>
        </w:rPr>
        <w:t>10.</w:t>
      </w:r>
      <w:r w:rsidRPr="00CE34E3">
        <w:rPr>
          <w:b/>
          <w:i/>
          <w:position w:val="-24"/>
          <w:sz w:val="28"/>
          <w:szCs w:val="28"/>
        </w:rPr>
        <w:object w:dxaOrig="2260" w:dyaOrig="620">
          <v:shape id="_x0000_i1062" type="#_x0000_t75" style="width:113.25pt;height:30.75pt" o:ole="">
            <v:imagedata r:id="rId86" o:title=""/>
          </v:shape>
          <o:OLEObject Type="Embed" ProgID="Equation.3" ShapeID="_x0000_i1062" DrawAspect="Content" ObjectID="_1455110314" r:id="rId87"/>
        </w:object>
      </w:r>
      <w:r w:rsidRPr="00930B41">
        <w:rPr>
          <w:b/>
          <w:i/>
          <w:sz w:val="28"/>
          <w:szCs w:val="28"/>
        </w:rPr>
        <w:t xml:space="preserve"> </w:t>
      </w:r>
      <w:r w:rsidRPr="00707451">
        <w:rPr>
          <w:b/>
          <w:i/>
          <w:sz w:val="28"/>
          <w:szCs w:val="28"/>
        </w:rPr>
        <w:t xml:space="preserve">    14. </w:t>
      </w:r>
      <w:r w:rsidRPr="00CE34E3">
        <w:rPr>
          <w:b/>
          <w:i/>
          <w:position w:val="-24"/>
          <w:sz w:val="28"/>
          <w:szCs w:val="28"/>
        </w:rPr>
        <w:object w:dxaOrig="2040" w:dyaOrig="620">
          <v:shape id="_x0000_i1063" type="#_x0000_t75" style="width:102pt;height:30.75pt" o:ole="">
            <v:imagedata r:id="rId88" o:title=""/>
          </v:shape>
          <o:OLEObject Type="Embed" ProgID="Equation.3" ShapeID="_x0000_i1063" DrawAspect="Content" ObjectID="_1455110315" r:id="rId89"/>
        </w:object>
      </w:r>
      <w:r>
        <w:rPr>
          <w:b/>
          <w:i/>
          <w:sz w:val="28"/>
          <w:szCs w:val="28"/>
        </w:rPr>
        <w:t xml:space="preserve">  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</w:p>
    <w:p w:rsidR="00667434" w:rsidRPr="0038216D" w:rsidRDefault="00667434" w:rsidP="00667434">
      <w:pPr>
        <w:tabs>
          <w:tab w:val="left" w:pos="1440"/>
          <w:tab w:val="left" w:pos="1845"/>
        </w:tabs>
        <w:ind w:left="360" w:hanging="720"/>
        <w:rPr>
          <w:i/>
          <w:sz w:val="28"/>
          <w:szCs w:val="28"/>
        </w:rPr>
      </w:pPr>
      <w:r w:rsidRPr="006C5C08">
        <w:rPr>
          <w:b/>
          <w:i/>
          <w:sz w:val="28"/>
          <w:szCs w:val="28"/>
        </w:rPr>
        <w:t>Пример 1.</w:t>
      </w:r>
      <w:r w:rsidRPr="006C5C0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38216D">
        <w:rPr>
          <w:i/>
          <w:sz w:val="28"/>
          <w:szCs w:val="28"/>
        </w:rPr>
        <w:t xml:space="preserve">Используя  </w:t>
      </w:r>
      <w:proofErr w:type="gramStart"/>
      <w:r w:rsidRPr="0038216D">
        <w:rPr>
          <w:i/>
          <w:sz w:val="28"/>
          <w:szCs w:val="28"/>
        </w:rPr>
        <w:t>формулу</w:t>
      </w:r>
      <w:proofErr w:type="gramEnd"/>
      <w:r w:rsidRPr="006C5C0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6C5C08">
        <w:rPr>
          <w:b/>
          <w:i/>
          <w:position w:val="-10"/>
          <w:sz w:val="28"/>
          <w:szCs w:val="28"/>
        </w:rPr>
        <w:object w:dxaOrig="1560" w:dyaOrig="360">
          <v:shape id="_x0000_i1064" type="#_x0000_t75" style="width:78pt;height:18pt" o:ole="">
            <v:imagedata r:id="rId90" o:title=""/>
          </v:shape>
          <o:OLEObject Type="Embed" ProgID="Equation.3" ShapeID="_x0000_i1064" DrawAspect="Content" ObjectID="_1455110316" r:id="rId91"/>
        </w:object>
      </w:r>
      <w:r>
        <w:rPr>
          <w:b/>
          <w:i/>
          <w:sz w:val="28"/>
          <w:szCs w:val="28"/>
        </w:rPr>
        <w:t xml:space="preserve"> </w:t>
      </w:r>
      <w:r w:rsidRPr="0038216D">
        <w:rPr>
          <w:i/>
          <w:sz w:val="28"/>
          <w:szCs w:val="28"/>
        </w:rPr>
        <w:t>найдите производные:</w:t>
      </w:r>
    </w:p>
    <w:p w:rsidR="00667434" w:rsidRPr="005E2440" w:rsidRDefault="00667434" w:rsidP="00667434">
      <w:pPr>
        <w:tabs>
          <w:tab w:val="left" w:pos="1440"/>
          <w:tab w:val="left" w:pos="1845"/>
        </w:tabs>
        <w:rPr>
          <w:i/>
          <w:sz w:val="28"/>
          <w:szCs w:val="28"/>
        </w:rPr>
      </w:pPr>
      <w:r w:rsidRPr="00CE34E3">
        <w:rPr>
          <w:b/>
          <w:i/>
          <w:sz w:val="28"/>
          <w:szCs w:val="28"/>
          <w:lang w:val="en-US"/>
        </w:rPr>
        <w:t>a</w:t>
      </w:r>
      <w:r w:rsidRPr="00A03AB0">
        <w:rPr>
          <w:b/>
          <w:i/>
          <w:sz w:val="28"/>
          <w:szCs w:val="28"/>
        </w:rPr>
        <w:t>)</w:t>
      </w:r>
      <w:r w:rsidRPr="00CE34E3">
        <w:rPr>
          <w:b/>
          <w:i/>
          <w:position w:val="-10"/>
          <w:sz w:val="28"/>
          <w:szCs w:val="28"/>
          <w:lang w:val="en-US"/>
        </w:rPr>
        <w:object w:dxaOrig="1219" w:dyaOrig="360">
          <v:shape id="_x0000_i1065" type="#_x0000_t75" style="width:60.75pt;height:18pt" o:ole="">
            <v:imagedata r:id="rId92" o:title=""/>
          </v:shape>
          <o:OLEObject Type="Embed" ProgID="Equation.3" ShapeID="_x0000_i1065" DrawAspect="Content" ObjectID="_1455110317" r:id="rId93"/>
        </w:object>
      </w:r>
      <w:r w:rsidRPr="00A03AB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б) </w:t>
      </w:r>
      <w:r w:rsidRPr="00CE34E3">
        <w:rPr>
          <w:b/>
          <w:i/>
          <w:position w:val="-10"/>
          <w:sz w:val="28"/>
          <w:szCs w:val="28"/>
        </w:rPr>
        <w:object w:dxaOrig="2480" w:dyaOrig="360">
          <v:shape id="_x0000_i1066" type="#_x0000_t75" style="width:123.75pt;height:18pt" o:ole="">
            <v:imagedata r:id="rId94" o:title=""/>
          </v:shape>
          <o:OLEObject Type="Embed" ProgID="Equation.3" ShapeID="_x0000_i1066" DrawAspect="Content" ObjectID="_1455110318" r:id="rId95"/>
        </w:object>
      </w:r>
      <w:r>
        <w:rPr>
          <w:b/>
          <w:i/>
          <w:sz w:val="28"/>
          <w:szCs w:val="28"/>
        </w:rPr>
        <w:t xml:space="preserve">     в</w:t>
      </w:r>
      <w:proofErr w:type="gramStart"/>
      <w:r>
        <w:rPr>
          <w:b/>
          <w:i/>
          <w:sz w:val="28"/>
          <w:szCs w:val="28"/>
        </w:rPr>
        <w:t xml:space="preserve">) </w:t>
      </w:r>
      <w:proofErr w:type="gramEnd"/>
      <w:r w:rsidRPr="00F007FA">
        <w:rPr>
          <w:b/>
          <w:i/>
          <w:position w:val="-24"/>
          <w:sz w:val="28"/>
          <w:szCs w:val="28"/>
        </w:rPr>
        <w:object w:dxaOrig="2160" w:dyaOrig="680">
          <v:shape id="_x0000_i1067" type="#_x0000_t75" style="width:108pt;height:33.75pt" o:ole="">
            <v:imagedata r:id="rId96" o:title=""/>
          </v:shape>
          <o:OLEObject Type="Embed" ProgID="Equation.3" ShapeID="_x0000_i1067" DrawAspect="Content" ObjectID="_1455110319" r:id="rId97"/>
        </w:object>
      </w:r>
      <w:r w:rsidRPr="005E2440">
        <w:rPr>
          <w:i/>
          <w:sz w:val="28"/>
          <w:szCs w:val="28"/>
        </w:rPr>
        <w:t xml:space="preserve">; </w:t>
      </w:r>
      <w:r>
        <w:rPr>
          <w:b/>
          <w:i/>
          <w:sz w:val="28"/>
          <w:szCs w:val="28"/>
        </w:rPr>
        <w:t>г)</w:t>
      </w:r>
      <w:r w:rsidRPr="00F007FA">
        <w:rPr>
          <w:b/>
          <w:i/>
          <w:position w:val="-28"/>
          <w:sz w:val="28"/>
          <w:szCs w:val="28"/>
        </w:rPr>
        <w:object w:dxaOrig="2920" w:dyaOrig="780">
          <v:shape id="_x0000_i1068" type="#_x0000_t75" style="width:146.25pt;height:39pt" o:ole="">
            <v:imagedata r:id="rId98" o:title=""/>
          </v:shape>
          <o:OLEObject Type="Embed" ProgID="Equation.3" ShapeID="_x0000_i1068" DrawAspect="Content" ObjectID="_1455110320" r:id="rId99"/>
        </w:object>
      </w:r>
      <w:r>
        <w:rPr>
          <w:i/>
          <w:sz w:val="28"/>
          <w:szCs w:val="28"/>
        </w:rPr>
        <w:t>;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proofErr w:type="spellStart"/>
      <w:r>
        <w:rPr>
          <w:b/>
          <w:i/>
          <w:sz w:val="28"/>
          <w:szCs w:val="28"/>
        </w:rPr>
        <w:t>д</w:t>
      </w:r>
      <w:proofErr w:type="spellEnd"/>
      <w:r>
        <w:rPr>
          <w:b/>
          <w:i/>
          <w:sz w:val="28"/>
          <w:szCs w:val="28"/>
        </w:rPr>
        <w:t xml:space="preserve">) </w:t>
      </w:r>
      <w:r w:rsidRPr="00F007FA">
        <w:rPr>
          <w:b/>
          <w:i/>
          <w:position w:val="-42"/>
          <w:sz w:val="28"/>
          <w:szCs w:val="28"/>
        </w:rPr>
        <w:object w:dxaOrig="4540" w:dyaOrig="859">
          <v:shape id="_x0000_i1069" type="#_x0000_t75" style="width:227.25pt;height:42.75pt" o:ole="">
            <v:imagedata r:id="rId100" o:title=""/>
          </v:shape>
          <o:OLEObject Type="Embed" ProgID="Equation.3" ShapeID="_x0000_i1069" DrawAspect="Content" ObjectID="_1455110321" r:id="rId101"/>
        </w:object>
      </w:r>
      <w:r w:rsidRPr="005E2440">
        <w:rPr>
          <w:i/>
          <w:sz w:val="28"/>
          <w:szCs w:val="28"/>
        </w:rPr>
        <w:t>;</w:t>
      </w:r>
    </w:p>
    <w:p w:rsidR="00667434" w:rsidRDefault="00667434" w:rsidP="00667434">
      <w:pPr>
        <w:tabs>
          <w:tab w:val="left" w:pos="1440"/>
          <w:tab w:val="left" w:pos="1845"/>
        </w:tabs>
        <w:ind w:left="360" w:hanging="7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е) </w:t>
      </w:r>
      <w:r w:rsidRPr="0047414D">
        <w:rPr>
          <w:b/>
          <w:i/>
          <w:position w:val="-44"/>
          <w:sz w:val="28"/>
          <w:szCs w:val="28"/>
        </w:rPr>
        <w:object w:dxaOrig="4800" w:dyaOrig="1100">
          <v:shape id="_x0000_i1070" type="#_x0000_t75" style="width:240pt;height:54.75pt" o:ole="">
            <v:imagedata r:id="rId102" o:title=""/>
          </v:shape>
          <o:OLEObject Type="Embed" ProgID="Equation.3" ShapeID="_x0000_i1070" DrawAspect="Content" ObjectID="_1455110322" r:id="rId103"/>
        </w:object>
      </w:r>
      <w:r>
        <w:rPr>
          <w:b/>
          <w:i/>
          <w:sz w:val="28"/>
          <w:szCs w:val="28"/>
        </w:rPr>
        <w:t>.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Pr="00F6144D" w:rsidRDefault="00667434" w:rsidP="00667434">
      <w:pPr>
        <w:numPr>
          <w:ilvl w:val="0"/>
          <w:numId w:val="2"/>
        </w:numPr>
        <w:tabs>
          <w:tab w:val="left" w:pos="1440"/>
          <w:tab w:val="left" w:pos="1845"/>
        </w:tabs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 xml:space="preserve">Правила </w:t>
      </w:r>
      <w:r w:rsidR="00353B08">
        <w:rPr>
          <w:b/>
          <w:i/>
          <w:sz w:val="28"/>
          <w:szCs w:val="28"/>
          <w:u w:val="single"/>
        </w:rPr>
        <w:t xml:space="preserve"> </w:t>
      </w:r>
      <w:r w:rsidRPr="00F6144D">
        <w:rPr>
          <w:b/>
          <w:i/>
          <w:sz w:val="28"/>
          <w:szCs w:val="28"/>
          <w:u w:val="single"/>
        </w:rPr>
        <w:t>дифференцирования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  <w:lang w:val="en-US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5670"/>
      </w:tblGrid>
      <w:tr w:rsidR="00667434" w:rsidRPr="009E4304" w:rsidTr="00D049A5">
        <w:tc>
          <w:tcPr>
            <w:tcW w:w="4395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</w:p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 xml:space="preserve">1) 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2880" w:dyaOrig="320">
                <v:shape id="_x0000_i1071" type="#_x0000_t75" style="width:2in;height:15.75pt" o:ole="">
                  <v:imagedata r:id="rId104" o:title=""/>
                </v:shape>
                <o:OLEObject Type="Embed" ProgID="Equation.3" ShapeID="_x0000_i1071" DrawAspect="Content" ObjectID="_1455110323" r:id="rId105"/>
              </w:object>
            </w:r>
          </w:p>
        </w:tc>
        <w:tc>
          <w:tcPr>
            <w:tcW w:w="5670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56"/>
                <w:sz w:val="28"/>
                <w:szCs w:val="28"/>
              </w:rPr>
              <w:object w:dxaOrig="3040" w:dyaOrig="1240">
                <v:shape id="_x0000_i1072" type="#_x0000_t75" style="width:152.25pt;height:62.25pt" o:ole="">
                  <v:imagedata r:id="rId106" o:title=""/>
                </v:shape>
                <o:OLEObject Type="Embed" ProgID="Equation.3" ShapeID="_x0000_i1072" DrawAspect="Content" ObjectID="_1455110324" r:id="rId107"/>
              </w:object>
            </w:r>
          </w:p>
        </w:tc>
      </w:tr>
      <w:tr w:rsidR="00667434" w:rsidRPr="009E4304" w:rsidTr="00D049A5">
        <w:tc>
          <w:tcPr>
            <w:tcW w:w="4395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spacing w:line="276" w:lineRule="auto"/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2)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2860" w:dyaOrig="320">
                <v:shape id="_x0000_i1073" type="#_x0000_t75" style="width:143.25pt;height:15.75pt" o:ole="">
                  <v:imagedata r:id="rId108" o:title=""/>
                </v:shape>
                <o:OLEObject Type="Embed" ProgID="Equation.3" ShapeID="_x0000_i1073" DrawAspect="Content" ObjectID="_1455110325" r:id="rId109"/>
              </w:object>
            </w:r>
            <w:r w:rsidRPr="009E4304">
              <w:rPr>
                <w:b/>
                <w:i/>
                <w:position w:val="-10"/>
                <w:sz w:val="28"/>
                <w:szCs w:val="28"/>
              </w:rPr>
              <w:object w:dxaOrig="180" w:dyaOrig="340">
                <v:shape id="_x0000_i1074" type="#_x0000_t75" style="width:9pt;height:17.25pt" o:ole="">
                  <v:imagedata r:id="rId16" o:title=""/>
                </v:shape>
                <o:OLEObject Type="Embed" ProgID="Equation.3" ShapeID="_x0000_i1074" DrawAspect="Content" ObjectID="_1455110326" r:id="rId110"/>
              </w:object>
            </w:r>
          </w:p>
        </w:tc>
        <w:tc>
          <w:tcPr>
            <w:tcW w:w="5670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10"/>
                <w:sz w:val="28"/>
                <w:szCs w:val="28"/>
              </w:rPr>
              <w:object w:dxaOrig="4520" w:dyaOrig="360">
                <v:shape id="_x0000_i1075" type="#_x0000_t75" style="width:225.75pt;height:18pt" o:ole="">
                  <v:imagedata r:id="rId111" o:title=""/>
                </v:shape>
                <o:OLEObject Type="Embed" ProgID="Equation.3" ShapeID="_x0000_i1075" DrawAspect="Content" ObjectID="_1455110327" r:id="rId112"/>
              </w:object>
            </w:r>
          </w:p>
        </w:tc>
      </w:tr>
      <w:tr w:rsidR="00667434" w:rsidRPr="009E4304" w:rsidTr="00D049A5">
        <w:tc>
          <w:tcPr>
            <w:tcW w:w="4395" w:type="dxa"/>
            <w:vAlign w:val="center"/>
          </w:tcPr>
          <w:p w:rsidR="00667434" w:rsidRPr="009E4304" w:rsidRDefault="00667434" w:rsidP="00D049A5">
            <w:pPr>
              <w:tabs>
                <w:tab w:val="left" w:pos="-108"/>
              </w:tabs>
              <w:spacing w:line="360" w:lineRule="auto"/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3)</w:t>
            </w: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3879" w:dyaOrig="320">
                <v:shape id="_x0000_i1076" type="#_x0000_t75" style="width:194.25pt;height:15.75pt" o:ole="">
                  <v:imagedata r:id="rId113" o:title=""/>
                </v:shape>
                <o:OLEObject Type="Embed" ProgID="Equation.3" ShapeID="_x0000_i1076" DrawAspect="Content" ObjectID="_1455110328" r:id="rId114"/>
              </w:object>
            </w:r>
          </w:p>
        </w:tc>
        <w:tc>
          <w:tcPr>
            <w:tcW w:w="5670" w:type="dxa"/>
            <w:vAlign w:val="center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position w:val="-10"/>
                <w:sz w:val="28"/>
                <w:szCs w:val="28"/>
                <w:lang w:val="en-US"/>
              </w:rPr>
              <w:object w:dxaOrig="5200" w:dyaOrig="360">
                <v:shape id="_x0000_i1077" type="#_x0000_t75" style="width:260.25pt;height:18pt" o:ole="">
                  <v:imagedata r:id="rId115" o:title=""/>
                </v:shape>
                <o:OLEObject Type="Embed" ProgID="Equation.3" ShapeID="_x0000_i1077" DrawAspect="Content" ObjectID="_1455110329" r:id="rId116"/>
              </w:object>
            </w:r>
          </w:p>
        </w:tc>
      </w:tr>
      <w:tr w:rsidR="00667434" w:rsidRPr="009E4304" w:rsidTr="00D049A5">
        <w:tc>
          <w:tcPr>
            <w:tcW w:w="4395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</w:p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  <w:lang w:val="en-US"/>
              </w:rPr>
            </w:pPr>
            <w:r w:rsidRPr="009E4304">
              <w:rPr>
                <w:b/>
                <w:i/>
                <w:sz w:val="28"/>
                <w:szCs w:val="28"/>
                <w:lang w:val="en-US"/>
              </w:rPr>
              <w:t>4)</w:t>
            </w:r>
            <w:r w:rsidRPr="009E4304">
              <w:rPr>
                <w:b/>
                <w:i/>
                <w:position w:val="-30"/>
                <w:sz w:val="28"/>
                <w:szCs w:val="28"/>
                <w:lang w:val="en-US"/>
              </w:rPr>
              <w:object w:dxaOrig="3040" w:dyaOrig="720">
                <v:shape id="_x0000_i1078" type="#_x0000_t75" style="width:152.25pt;height:36pt" o:ole="">
                  <v:imagedata r:id="rId117" o:title=""/>
                </v:shape>
                <o:OLEObject Type="Embed" ProgID="Equation.3" ShapeID="_x0000_i1078" DrawAspect="Content" ObjectID="_1455110330" r:id="rId118"/>
              </w:object>
            </w:r>
          </w:p>
        </w:tc>
        <w:tc>
          <w:tcPr>
            <w:tcW w:w="5670" w:type="dxa"/>
          </w:tcPr>
          <w:p w:rsidR="00667434" w:rsidRPr="009E4304" w:rsidRDefault="00667434" w:rsidP="00D049A5">
            <w:pPr>
              <w:tabs>
                <w:tab w:val="left" w:pos="1440"/>
                <w:tab w:val="left" w:pos="1845"/>
              </w:tabs>
              <w:rPr>
                <w:b/>
                <w:i/>
                <w:sz w:val="28"/>
                <w:szCs w:val="28"/>
              </w:rPr>
            </w:pPr>
            <w:r w:rsidRPr="009E4304">
              <w:rPr>
                <w:b/>
                <w:i/>
                <w:position w:val="-66"/>
                <w:sz w:val="28"/>
                <w:szCs w:val="28"/>
              </w:rPr>
              <w:object w:dxaOrig="5260" w:dyaOrig="1440">
                <v:shape id="_x0000_i1079" type="#_x0000_t75" style="width:263.25pt;height:1in" o:ole="">
                  <v:imagedata r:id="rId119" o:title=""/>
                </v:shape>
                <o:OLEObject Type="Embed" ProgID="Equation.3" ShapeID="_x0000_i1079" DrawAspect="Content" ObjectID="_1455110331" r:id="rId120"/>
              </w:object>
            </w:r>
          </w:p>
        </w:tc>
      </w:tr>
    </w:tbl>
    <w:p w:rsidR="00667434" w:rsidRPr="002364B6" w:rsidRDefault="00667434" w:rsidP="00667434">
      <w:pPr>
        <w:tabs>
          <w:tab w:val="left" w:pos="1440"/>
          <w:tab w:val="left" w:pos="1845"/>
        </w:tabs>
        <w:rPr>
          <w:b/>
          <w:i/>
        </w:rPr>
      </w:pPr>
      <w:r w:rsidRPr="002364B6">
        <w:rPr>
          <w:b/>
          <w:i/>
        </w:rPr>
        <w:t xml:space="preserve">  </w:t>
      </w:r>
      <w:r w:rsidRPr="006C5C08">
        <w:rPr>
          <w:b/>
          <w:i/>
          <w:position w:val="-10"/>
          <w:lang w:val="en-US"/>
        </w:rPr>
        <w:object w:dxaOrig="180" w:dyaOrig="340">
          <v:shape id="_x0000_i1080" type="#_x0000_t75" style="width:9pt;height:17.25pt" o:ole="">
            <v:imagedata r:id="rId16" o:title=""/>
          </v:shape>
          <o:OLEObject Type="Embed" ProgID="Equation.3" ShapeID="_x0000_i1080" DrawAspect="Content" ObjectID="_1455110332" r:id="rId121"/>
        </w:object>
      </w:r>
      <w:r w:rsidRPr="002364B6">
        <w:rPr>
          <w:b/>
          <w:i/>
        </w:rPr>
        <w:t xml:space="preserve">                                                                  </w:t>
      </w:r>
      <w:r>
        <w:rPr>
          <w:b/>
          <w:i/>
        </w:rPr>
        <w:t xml:space="preserve">                </w:t>
      </w: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313E3D" w:rsidRDefault="00313E3D" w:rsidP="00667434">
      <w:pPr>
        <w:tabs>
          <w:tab w:val="left" w:pos="1440"/>
          <w:tab w:val="left" w:pos="1845"/>
        </w:tabs>
        <w:rPr>
          <w:sz w:val="16"/>
          <w:szCs w:val="16"/>
        </w:rPr>
      </w:pPr>
    </w:p>
    <w:p w:rsidR="00420BE6" w:rsidRDefault="00420BE6" w:rsidP="00667434">
      <w:pPr>
        <w:tabs>
          <w:tab w:val="left" w:pos="1440"/>
          <w:tab w:val="left" w:pos="1845"/>
        </w:tabs>
        <w:rPr>
          <w:sz w:val="16"/>
          <w:szCs w:val="16"/>
        </w:rPr>
      </w:pPr>
    </w:p>
    <w:p w:rsidR="00420BE6" w:rsidRDefault="00420BE6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t xml:space="preserve">Пример 2. </w:t>
      </w:r>
      <w:r>
        <w:rPr>
          <w:b/>
          <w:i/>
          <w:sz w:val="28"/>
          <w:szCs w:val="28"/>
        </w:rPr>
        <w:t>Вычислите производные:</w:t>
      </w:r>
    </w:p>
    <w:p w:rsidR="00667434" w:rsidRPr="00BC725A" w:rsidRDefault="00667434" w:rsidP="00667434">
      <w:pPr>
        <w:tabs>
          <w:tab w:val="left" w:pos="1440"/>
          <w:tab w:val="left" w:pos="1845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7545"/>
        </w:tabs>
        <w:rPr>
          <w:b/>
          <w:i/>
        </w:rPr>
      </w:pPr>
      <w:r w:rsidRPr="007A6BC5">
        <w:rPr>
          <w:b/>
          <w:i/>
        </w:rPr>
        <w:t>а)</w:t>
      </w:r>
      <w:r w:rsidRPr="007A6BC5">
        <w:rPr>
          <w:b/>
          <w:i/>
          <w:position w:val="-10"/>
        </w:rPr>
        <w:object w:dxaOrig="5880" w:dyaOrig="360">
          <v:shape id="_x0000_i1081" type="#_x0000_t75" style="width:294pt;height:18pt" o:ole="">
            <v:imagedata r:id="rId122" o:title=""/>
          </v:shape>
          <o:OLEObject Type="Embed" ProgID="Equation.3" ShapeID="_x0000_i1081" DrawAspect="Content" ObjectID="_1455110333" r:id="rId123"/>
        </w:object>
      </w:r>
    </w:p>
    <w:p w:rsidR="00667434" w:rsidRDefault="00667434" w:rsidP="00667434">
      <w:pPr>
        <w:tabs>
          <w:tab w:val="left" w:pos="7545"/>
        </w:tabs>
        <w:rPr>
          <w:b/>
          <w:i/>
        </w:rPr>
      </w:pPr>
      <w:r>
        <w:rPr>
          <w:b/>
          <w:i/>
        </w:rPr>
        <w:t>б)</w:t>
      </w:r>
      <w:r w:rsidRPr="007A6BC5">
        <w:rPr>
          <w:b/>
          <w:i/>
          <w:position w:val="-28"/>
        </w:rPr>
        <w:object w:dxaOrig="4480" w:dyaOrig="780">
          <v:shape id="_x0000_i1082" type="#_x0000_t75" style="width:224.25pt;height:39pt" o:ole="">
            <v:imagedata r:id="rId124" o:title=""/>
          </v:shape>
          <o:OLEObject Type="Embed" ProgID="Equation.3" ShapeID="_x0000_i1082" DrawAspect="Content" ObjectID="_1455110334" r:id="rId125"/>
        </w:object>
      </w:r>
    </w:p>
    <w:p w:rsidR="00667434" w:rsidRDefault="00667434" w:rsidP="00667434">
      <w:pPr>
        <w:tabs>
          <w:tab w:val="left" w:pos="7545"/>
        </w:tabs>
        <w:rPr>
          <w:b/>
          <w:i/>
        </w:rPr>
      </w:pPr>
      <w:r>
        <w:rPr>
          <w:b/>
          <w:i/>
        </w:rPr>
        <w:t>в)</w:t>
      </w:r>
      <w:r w:rsidRPr="003C0346">
        <w:rPr>
          <w:b/>
          <w:i/>
          <w:position w:val="-28"/>
        </w:rPr>
        <w:object w:dxaOrig="2280" w:dyaOrig="660">
          <v:shape id="_x0000_i1083" type="#_x0000_t75" style="width:114pt;height:33pt" o:ole="">
            <v:imagedata r:id="rId126" o:title=""/>
          </v:shape>
          <o:OLEObject Type="Embed" ProgID="Equation.3" ShapeID="_x0000_i1083" DrawAspect="Content" ObjectID="_1455110335" r:id="rId127"/>
        </w:object>
      </w:r>
    </w:p>
    <w:p w:rsidR="00667434" w:rsidRPr="007A6BC5" w:rsidRDefault="00667434" w:rsidP="00667434">
      <w:pPr>
        <w:tabs>
          <w:tab w:val="left" w:pos="7545"/>
        </w:tabs>
        <w:rPr>
          <w:b/>
          <w:i/>
        </w:rPr>
      </w:pPr>
    </w:p>
    <w:p w:rsidR="00667434" w:rsidRPr="00F6144D" w:rsidRDefault="00667434" w:rsidP="00667434">
      <w:pPr>
        <w:numPr>
          <w:ilvl w:val="0"/>
          <w:numId w:val="2"/>
        </w:numPr>
        <w:tabs>
          <w:tab w:val="left" w:pos="7545"/>
        </w:tabs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F6144D">
        <w:rPr>
          <w:b/>
          <w:i/>
          <w:sz w:val="28"/>
          <w:szCs w:val="28"/>
          <w:u w:val="single"/>
        </w:rPr>
        <w:t>Производная сложной функции.</w:t>
      </w:r>
    </w:p>
    <w:p w:rsidR="00667434" w:rsidRPr="003C0346" w:rsidRDefault="00667434" w:rsidP="00667434">
      <w:pPr>
        <w:tabs>
          <w:tab w:val="left" w:pos="7545"/>
        </w:tabs>
        <w:spacing w:line="276" w:lineRule="auto"/>
        <w:jc w:val="both"/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t>Сложная функция – это функция от функции:</w:t>
      </w:r>
      <w:r>
        <w:rPr>
          <w:b/>
          <w:i/>
          <w:sz w:val="28"/>
          <w:szCs w:val="28"/>
        </w:rPr>
        <w:t xml:space="preserve"> </w:t>
      </w:r>
      <w:r w:rsidRPr="003C0346">
        <w:rPr>
          <w:b/>
          <w:i/>
          <w:sz w:val="28"/>
          <w:szCs w:val="28"/>
          <w:lang w:val="en-US"/>
        </w:rPr>
        <w:t>u</w:t>
      </w:r>
      <w:r w:rsidRPr="003C0346">
        <w:rPr>
          <w:b/>
          <w:i/>
          <w:sz w:val="28"/>
          <w:szCs w:val="28"/>
        </w:rPr>
        <w:t>=</w:t>
      </w:r>
      <w:r w:rsidRPr="003C0346">
        <w:rPr>
          <w:b/>
          <w:i/>
          <w:sz w:val="28"/>
          <w:szCs w:val="28"/>
          <w:lang w:val="en-US"/>
        </w:rPr>
        <w:t>f</w:t>
      </w:r>
      <w:r w:rsidRPr="003C0346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  <w:lang w:val="en-US"/>
        </w:rPr>
        <w:t>g</w:t>
      </w:r>
      <w:r w:rsidRPr="003C0346">
        <w:rPr>
          <w:b/>
          <w:i/>
          <w:sz w:val="28"/>
          <w:szCs w:val="28"/>
        </w:rPr>
        <w:t>(</w:t>
      </w:r>
      <w:r w:rsidRPr="003C0346">
        <w:rPr>
          <w:b/>
          <w:i/>
          <w:sz w:val="28"/>
          <w:szCs w:val="28"/>
          <w:lang w:val="en-US"/>
        </w:rPr>
        <w:t>x</w:t>
      </w:r>
      <w:r w:rsidRPr="003C0346">
        <w:rPr>
          <w:b/>
          <w:i/>
          <w:sz w:val="28"/>
          <w:szCs w:val="28"/>
        </w:rPr>
        <w:t>))</w:t>
      </w:r>
    </w:p>
    <w:p w:rsidR="00667434" w:rsidRPr="00BC32EC" w:rsidRDefault="00667434" w:rsidP="00667434">
      <w:pPr>
        <w:tabs>
          <w:tab w:val="left" w:pos="7545"/>
        </w:tabs>
        <w:spacing w:line="276" w:lineRule="auto"/>
        <w:jc w:val="both"/>
        <w:rPr>
          <w:i/>
          <w:sz w:val="28"/>
          <w:szCs w:val="28"/>
        </w:rPr>
      </w:pPr>
      <w:r w:rsidRPr="00BC32EC">
        <w:rPr>
          <w:i/>
          <w:sz w:val="28"/>
          <w:szCs w:val="28"/>
        </w:rPr>
        <w:t xml:space="preserve">Производная сложной функции </w:t>
      </w:r>
      <w:r w:rsidRPr="00BC32EC">
        <w:rPr>
          <w:i/>
          <w:sz w:val="28"/>
          <w:szCs w:val="28"/>
          <w:lang w:val="en-US"/>
        </w:rPr>
        <w:t>u</w:t>
      </w:r>
      <w:r w:rsidRPr="00BC32EC">
        <w:rPr>
          <w:i/>
          <w:sz w:val="28"/>
          <w:szCs w:val="28"/>
        </w:rPr>
        <w:t>=</w:t>
      </w:r>
      <w:r w:rsidRPr="00BC32EC">
        <w:rPr>
          <w:i/>
          <w:sz w:val="28"/>
          <w:szCs w:val="28"/>
          <w:lang w:val="en-US"/>
        </w:rPr>
        <w:t>f</w:t>
      </w:r>
      <w:r w:rsidRPr="00BC32EC">
        <w:rPr>
          <w:i/>
          <w:sz w:val="28"/>
          <w:szCs w:val="28"/>
        </w:rPr>
        <w:t>(</w:t>
      </w:r>
      <w:r w:rsidRPr="00BC32EC">
        <w:rPr>
          <w:i/>
          <w:sz w:val="28"/>
          <w:szCs w:val="28"/>
          <w:lang w:val="en-US"/>
        </w:rPr>
        <w:t>g</w:t>
      </w:r>
      <w:r w:rsidRPr="00BC32EC">
        <w:rPr>
          <w:i/>
          <w:sz w:val="28"/>
          <w:szCs w:val="28"/>
        </w:rPr>
        <w:t>(</w:t>
      </w:r>
      <w:r w:rsidRPr="00BC32EC">
        <w:rPr>
          <w:i/>
          <w:sz w:val="28"/>
          <w:szCs w:val="28"/>
          <w:lang w:val="en-US"/>
        </w:rPr>
        <w:t>x</w:t>
      </w:r>
      <w:r w:rsidRPr="00BC32EC">
        <w:rPr>
          <w:i/>
          <w:sz w:val="28"/>
          <w:szCs w:val="28"/>
        </w:rPr>
        <w:t>)) находится по формуле:</w:t>
      </w:r>
    </w:p>
    <w:p w:rsidR="00667434" w:rsidRPr="00F6144D" w:rsidRDefault="00667434" w:rsidP="00667434">
      <w:pPr>
        <w:tabs>
          <w:tab w:val="left" w:pos="7545"/>
        </w:tabs>
        <w:spacing w:line="276" w:lineRule="auto"/>
        <w:jc w:val="both"/>
        <w:rPr>
          <w:b/>
          <w:i/>
          <w:sz w:val="28"/>
          <w:szCs w:val="28"/>
        </w:rPr>
      </w:pPr>
      <w:r w:rsidRPr="003C0346">
        <w:rPr>
          <w:b/>
          <w:i/>
          <w:sz w:val="28"/>
          <w:szCs w:val="28"/>
        </w:rPr>
        <w:t xml:space="preserve">                                   </w:t>
      </w:r>
      <w:r w:rsidRPr="003C0346">
        <w:rPr>
          <w:b/>
          <w:i/>
          <w:position w:val="-10"/>
          <w:sz w:val="28"/>
          <w:szCs w:val="28"/>
        </w:rPr>
        <w:object w:dxaOrig="180" w:dyaOrig="340">
          <v:shape id="_x0000_i1084" type="#_x0000_t75" style="width:9pt;height:17.25pt" o:ole="">
            <v:imagedata r:id="rId16" o:title=""/>
          </v:shape>
          <o:OLEObject Type="Embed" ProgID="Equation.3" ShapeID="_x0000_i1084" DrawAspect="Content" ObjectID="_1455110336" r:id="rId128"/>
        </w:object>
      </w:r>
      <w:r w:rsidRPr="003C0346">
        <w:rPr>
          <w:b/>
          <w:i/>
          <w:position w:val="-10"/>
          <w:sz w:val="28"/>
          <w:szCs w:val="28"/>
        </w:rPr>
        <w:object w:dxaOrig="2720" w:dyaOrig="320">
          <v:shape id="_x0000_i1085" type="#_x0000_t75" style="width:135.75pt;height:15.75pt" o:ole="">
            <v:imagedata r:id="rId129" o:title=""/>
          </v:shape>
          <o:OLEObject Type="Embed" ProgID="Equation.3" ShapeID="_x0000_i1085" DrawAspect="Content" ObjectID="_1455110337" r:id="rId130"/>
        </w:object>
      </w:r>
    </w:p>
    <w:p w:rsidR="00667434" w:rsidRPr="00BC32EC" w:rsidRDefault="00667434" w:rsidP="00667434">
      <w:pPr>
        <w:tabs>
          <w:tab w:val="left" w:pos="7545"/>
        </w:tabs>
        <w:spacing w:line="276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Правило дифференцирования сложной функции</w:t>
      </w:r>
      <w:r w:rsidRPr="003C034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Pr="00BC32EC">
        <w:rPr>
          <w:i/>
          <w:sz w:val="28"/>
          <w:szCs w:val="28"/>
        </w:rPr>
        <w:t>Производная сложной функции равна произведению производной функции, ее составляющих.</w:t>
      </w:r>
    </w:p>
    <w:p w:rsidR="00667434" w:rsidRPr="003C0346" w:rsidRDefault="00667434" w:rsidP="00667434">
      <w:pPr>
        <w:tabs>
          <w:tab w:val="left" w:pos="7545"/>
        </w:tabs>
        <w:rPr>
          <w:b/>
          <w:i/>
          <w:sz w:val="28"/>
          <w:szCs w:val="28"/>
        </w:rPr>
      </w:pPr>
    </w:p>
    <w:tbl>
      <w:tblPr>
        <w:tblW w:w="1071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241"/>
        <w:gridCol w:w="7938"/>
      </w:tblGrid>
      <w:tr w:rsidR="00667434" w:rsidRPr="009E4304" w:rsidTr="00A13164">
        <w:tc>
          <w:tcPr>
            <w:tcW w:w="540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</w:rPr>
            </w:pP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9E4304">
              <w:rPr>
                <w:b/>
                <w:i/>
                <w:sz w:val="32"/>
                <w:szCs w:val="32"/>
              </w:rPr>
              <w:t>Формулы</w: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jc w:val="center"/>
              <w:rPr>
                <w:b/>
                <w:i/>
                <w:sz w:val="32"/>
                <w:szCs w:val="32"/>
              </w:rPr>
            </w:pPr>
            <w:r w:rsidRPr="009E4304">
              <w:rPr>
                <w:b/>
                <w:i/>
                <w:sz w:val="32"/>
                <w:szCs w:val="32"/>
              </w:rPr>
              <w:t>Примеры</w: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760" w:dyaOrig="360">
                <v:shape id="_x0000_i1086" type="#_x0000_t75" style="width:87.75pt;height:18pt" o:ole="">
                  <v:imagedata r:id="rId131" o:title=""/>
                </v:shape>
                <o:OLEObject Type="Embed" ProgID="Equation.3" ShapeID="_x0000_i1086" DrawAspect="Content" ObjectID="_1455110338" r:id="rId132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7300" w:dyaOrig="360">
                <v:shape id="_x0000_i1087" type="#_x0000_t75" style="width:365.25pt;height:18pt" o:ole="">
                  <v:imagedata r:id="rId133" o:title=""/>
                </v:shape>
                <o:OLEObject Type="Embed" ProgID="Equation.3" ShapeID="_x0000_i1087" DrawAspect="Content" ObjectID="_1455110339" r:id="rId134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2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359" w:dyaOrig="360">
                <v:shape id="_x0000_i1088" type="#_x0000_t75" style="width:68.25pt;height:18pt" o:ole="">
                  <v:imagedata r:id="rId135" o:title=""/>
                </v:shape>
                <o:OLEObject Type="Embed" ProgID="Equation.3" ShapeID="_x0000_i1088" DrawAspect="Content" ObjectID="_1455110340" r:id="rId136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4660" w:dyaOrig="360">
                <v:shape id="_x0000_i1089" type="#_x0000_t75" style="width:233.25pt;height:18pt" o:ole="">
                  <v:imagedata r:id="rId137" o:title=""/>
                </v:shape>
                <o:OLEObject Type="Embed" ProgID="Equation.3" ShapeID="_x0000_i1089" DrawAspect="Content" ObjectID="_1455110341" r:id="rId138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3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1579" w:dyaOrig="780">
                <v:shape id="_x0000_i1090" type="#_x0000_t75" style="width:78.75pt;height:39pt" o:ole="">
                  <v:imagedata r:id="rId139" o:title=""/>
                </v:shape>
                <o:OLEObject Type="Embed" ProgID="Equation.3" ShapeID="_x0000_i1090" DrawAspect="Content" ObjectID="_1455110342" r:id="rId140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5080" w:dyaOrig="800">
                <v:shape id="_x0000_i1091" type="#_x0000_t75" style="width:254.25pt;height:39.75pt" o:ole="">
                  <v:imagedata r:id="rId141" o:title=""/>
                </v:shape>
                <o:OLEObject Type="Embed" ProgID="Equation.3" ShapeID="_x0000_i1091" DrawAspect="Content" ObjectID="_1455110343" r:id="rId142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4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1620" w:dyaOrig="660">
                <v:shape id="_x0000_i1092" type="#_x0000_t75" style="width:81pt;height:33pt" o:ole="">
                  <v:imagedata r:id="rId143" o:title=""/>
                </v:shape>
                <o:OLEObject Type="Embed" ProgID="Equation.3" ShapeID="_x0000_i1092" DrawAspect="Content" ObjectID="_1455110344" r:id="rId144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8"/>
                <w:sz w:val="32"/>
                <w:szCs w:val="32"/>
                <w:lang w:val="en-US"/>
              </w:rPr>
              <w:object w:dxaOrig="4340" w:dyaOrig="660">
                <v:shape id="_x0000_i1093" type="#_x0000_t75" style="width:216.75pt;height:33pt" o:ole="">
                  <v:imagedata r:id="rId145" o:title=""/>
                </v:shape>
                <o:OLEObject Type="Embed" ProgID="Equation.3" ShapeID="_x0000_i1093" DrawAspect="Content" ObjectID="_1455110345" r:id="rId146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5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800" w:dyaOrig="320">
                <v:shape id="_x0000_i1094" type="#_x0000_t75" style="width:90pt;height:15.75pt" o:ole="">
                  <v:imagedata r:id="rId147" o:title=""/>
                </v:shape>
                <o:OLEObject Type="Embed" ProgID="Equation.3" ShapeID="_x0000_i1094" DrawAspect="Content" ObjectID="_1455110346" r:id="rId148"/>
              </w:object>
            </w:r>
          </w:p>
        </w:tc>
        <w:tc>
          <w:tcPr>
            <w:tcW w:w="7938" w:type="dxa"/>
          </w:tcPr>
          <w:p w:rsidR="00667434" w:rsidRPr="009E4304" w:rsidRDefault="00716B9B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7960" w:dyaOrig="820">
                <v:shape id="_x0000_i1095" type="#_x0000_t75" style="width:391.5pt;height:41.25pt" o:ole="">
                  <v:imagedata r:id="rId149" o:title=""/>
                </v:shape>
                <o:OLEObject Type="Embed" ProgID="Equation.3" ShapeID="_x0000_i1095" DrawAspect="Content" ObjectID="_1455110347" r:id="rId150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6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939" w:dyaOrig="320">
                <v:shape id="_x0000_i1096" type="#_x0000_t75" style="width:96.75pt;height:15.75pt" o:ole="">
                  <v:imagedata r:id="rId151" o:title=""/>
                </v:shape>
                <o:OLEObject Type="Embed" ProgID="Equation.3" ShapeID="_x0000_i1096" DrawAspect="Content" ObjectID="_1455110348" r:id="rId152"/>
              </w:object>
            </w:r>
          </w:p>
        </w:tc>
        <w:tc>
          <w:tcPr>
            <w:tcW w:w="7938" w:type="dxa"/>
          </w:tcPr>
          <w:p w:rsidR="00667434" w:rsidRPr="009E4304" w:rsidRDefault="00716B9B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8320" w:dyaOrig="820">
                <v:shape id="_x0000_i1097" type="#_x0000_t75" style="width:391.5pt;height:41.25pt" o:ole="">
                  <v:imagedata r:id="rId153" o:title=""/>
                </v:shape>
                <o:OLEObject Type="Embed" ProgID="Equation.3" ShapeID="_x0000_i1097" DrawAspect="Content" ObjectID="_1455110349" r:id="rId154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7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820" w:dyaOrig="620">
                <v:shape id="_x0000_i1098" type="#_x0000_t75" style="width:90.75pt;height:30.75pt" o:ole="">
                  <v:imagedata r:id="rId155" o:title=""/>
                </v:shape>
                <o:OLEObject Type="Embed" ProgID="Equation.3" ShapeID="_x0000_i1098" DrawAspect="Content" ObjectID="_1455110350" r:id="rId156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30"/>
                <w:sz w:val="32"/>
                <w:szCs w:val="32"/>
                <w:lang w:val="en-US"/>
              </w:rPr>
              <w:object w:dxaOrig="6720" w:dyaOrig="680">
                <v:shape id="_x0000_i1099" type="#_x0000_t75" style="width:336pt;height:33.75pt" o:ole="">
                  <v:imagedata r:id="rId157" o:title=""/>
                </v:shape>
                <o:OLEObject Type="Embed" ProgID="Equation.3" ShapeID="_x0000_i1099" DrawAspect="Content" ObjectID="_1455110351" r:id="rId158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8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2040" w:dyaOrig="620">
                <v:shape id="_x0000_i1100" type="#_x0000_t75" style="width:102pt;height:30.75pt" o:ole="">
                  <v:imagedata r:id="rId159" o:title=""/>
                </v:shape>
                <o:OLEObject Type="Embed" ProgID="Equation.3" ShapeID="_x0000_i1100" DrawAspect="Content" ObjectID="_1455110352" r:id="rId160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80" w:dyaOrig="340">
                <v:shape id="_x0000_i1101" type="#_x0000_t75" style="width:9pt;height:17.25pt" o:ole="">
                  <v:imagedata r:id="rId16" o:title=""/>
                </v:shape>
                <o:OLEObject Type="Embed" ProgID="Equation.3" ShapeID="_x0000_i1101" DrawAspect="Content" ObjectID="_1455110353" r:id="rId161"/>
              </w:object>
            </w:r>
            <w:r w:rsidRPr="009E4304">
              <w:rPr>
                <w:b/>
                <w:i/>
                <w:position w:val="-56"/>
                <w:sz w:val="32"/>
                <w:szCs w:val="32"/>
                <w:lang w:val="en-US"/>
              </w:rPr>
              <w:object w:dxaOrig="5240" w:dyaOrig="1060">
                <v:shape id="_x0000_i1102" type="#_x0000_t75" style="width:261.75pt;height:53.25pt" o:ole="">
                  <v:imagedata r:id="rId162" o:title=""/>
                </v:shape>
                <o:OLEObject Type="Embed" ProgID="Equation.3" ShapeID="_x0000_i1102" DrawAspect="Content" ObjectID="_1455110354" r:id="rId163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9</w:t>
            </w:r>
          </w:p>
        </w:tc>
        <w:tc>
          <w:tcPr>
            <w:tcW w:w="2241" w:type="dxa"/>
          </w:tcPr>
          <w:p w:rsidR="00667434" w:rsidRPr="0089746A" w:rsidRDefault="00667434" w:rsidP="00D049A5">
            <w:pPr>
              <w:tabs>
                <w:tab w:val="left" w:pos="7545"/>
              </w:tabs>
            </w:pPr>
            <w:r w:rsidRPr="009E4304">
              <w:rPr>
                <w:position w:val="-10"/>
              </w:rPr>
              <w:object w:dxaOrig="1320" w:dyaOrig="360">
                <v:shape id="_x0000_i1103" type="#_x0000_t75" style="width:66pt;height:18pt" o:ole="">
                  <v:imagedata r:id="rId164" o:title=""/>
                </v:shape>
                <o:OLEObject Type="Embed" ProgID="Equation.3" ShapeID="_x0000_i1103" DrawAspect="Content" ObjectID="_1455110355" r:id="rId165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3560" w:dyaOrig="460">
                <v:shape id="_x0000_i1104" type="#_x0000_t75" style="width:177.75pt;height:23.25pt" o:ole="">
                  <v:imagedata r:id="rId166" o:title=""/>
                </v:shape>
                <o:OLEObject Type="Embed" ProgID="Equation.3" ShapeID="_x0000_i1104" DrawAspect="Content" ObjectID="_1455110356" r:id="rId167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10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1700" w:dyaOrig="360">
                <v:shape id="_x0000_i1105" type="#_x0000_t75" style="width:84.75pt;height:18pt" o:ole="">
                  <v:imagedata r:id="rId168" o:title=""/>
                </v:shape>
                <o:OLEObject Type="Embed" ProgID="Equation.3" ShapeID="_x0000_i1105" DrawAspect="Content" ObjectID="_1455110357" r:id="rId169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10"/>
                <w:sz w:val="32"/>
                <w:szCs w:val="32"/>
                <w:lang w:val="en-US"/>
              </w:rPr>
              <w:object w:dxaOrig="6020" w:dyaOrig="360">
                <v:shape id="_x0000_i1106" type="#_x0000_t75" style="width:300.75pt;height:18pt" o:ole="">
                  <v:imagedata r:id="rId170" o:title=""/>
                </v:shape>
                <o:OLEObject Type="Embed" ProgID="Equation.3" ShapeID="_x0000_i1106" DrawAspect="Content" ObjectID="_1455110358" r:id="rId171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11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380" w:dyaOrig="620">
                <v:shape id="_x0000_i1107" type="#_x0000_t75" style="width:69pt;height:30.75pt" o:ole="">
                  <v:imagedata r:id="rId172" o:title=""/>
                </v:shape>
                <o:OLEObject Type="Embed" ProgID="Equation.3" ShapeID="_x0000_i1107" DrawAspect="Content" ObjectID="_1455110359" r:id="rId173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5340" w:dyaOrig="620">
                <v:shape id="_x0000_i1108" type="#_x0000_t75" style="width:267pt;height:30.75pt" o:ole="">
                  <v:imagedata r:id="rId174" o:title=""/>
                </v:shape>
                <o:OLEObject Type="Embed" ProgID="Equation.3" ShapeID="_x0000_i1108" DrawAspect="Content" ObjectID="_1455110360" r:id="rId175"/>
              </w:object>
            </w:r>
          </w:p>
        </w:tc>
      </w:tr>
      <w:tr w:rsidR="00667434" w:rsidRPr="009E4304" w:rsidTr="00A13164">
        <w:tc>
          <w:tcPr>
            <w:tcW w:w="540" w:type="dxa"/>
          </w:tcPr>
          <w:p w:rsidR="00667434" w:rsidRPr="00A13164" w:rsidRDefault="00667434" w:rsidP="00D049A5">
            <w:pPr>
              <w:tabs>
                <w:tab w:val="left" w:pos="7545"/>
              </w:tabs>
              <w:jc w:val="center"/>
              <w:rPr>
                <w:i/>
              </w:rPr>
            </w:pPr>
            <w:r w:rsidRPr="00A13164">
              <w:rPr>
                <w:i/>
              </w:rPr>
              <w:t>12</w:t>
            </w:r>
          </w:p>
        </w:tc>
        <w:tc>
          <w:tcPr>
            <w:tcW w:w="2241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1960" w:dyaOrig="620">
                <v:shape id="_x0000_i1109" type="#_x0000_t75" style="width:98.25pt;height:30.75pt" o:ole="">
                  <v:imagedata r:id="rId176" o:title=""/>
                </v:shape>
                <o:OLEObject Type="Embed" ProgID="Equation.3" ShapeID="_x0000_i1109" DrawAspect="Content" ObjectID="_1455110361" r:id="rId177"/>
              </w:object>
            </w:r>
          </w:p>
        </w:tc>
        <w:tc>
          <w:tcPr>
            <w:tcW w:w="7938" w:type="dxa"/>
          </w:tcPr>
          <w:p w:rsidR="00667434" w:rsidRPr="009E4304" w:rsidRDefault="00667434" w:rsidP="00D049A5">
            <w:pPr>
              <w:tabs>
                <w:tab w:val="left" w:pos="7545"/>
              </w:tabs>
              <w:rPr>
                <w:b/>
                <w:i/>
                <w:sz w:val="32"/>
                <w:szCs w:val="32"/>
                <w:lang w:val="en-US"/>
              </w:rPr>
            </w:pPr>
            <w:r w:rsidRPr="009E4304">
              <w:rPr>
                <w:b/>
                <w:i/>
                <w:position w:val="-24"/>
                <w:sz w:val="32"/>
                <w:szCs w:val="32"/>
                <w:lang w:val="en-US"/>
              </w:rPr>
              <w:object w:dxaOrig="4140" w:dyaOrig="620">
                <v:shape id="_x0000_i1110" type="#_x0000_t75" style="width:207pt;height:30.75pt" o:ole="">
                  <v:imagedata r:id="rId178" o:title=""/>
                </v:shape>
                <o:OLEObject Type="Embed" ProgID="Equation.3" ShapeID="_x0000_i1110" DrawAspect="Content" ObjectID="_1455110362" r:id="rId179"/>
              </w:object>
            </w:r>
          </w:p>
        </w:tc>
      </w:tr>
    </w:tbl>
    <w:p w:rsidR="00667434" w:rsidRDefault="00667434" w:rsidP="00667434">
      <w:pPr>
        <w:tabs>
          <w:tab w:val="left" w:pos="7545"/>
        </w:tabs>
        <w:rPr>
          <w:b/>
          <w:i/>
          <w:sz w:val="28"/>
          <w:szCs w:val="28"/>
        </w:rPr>
      </w:pPr>
    </w:p>
    <w:p w:rsidR="00353B08" w:rsidRDefault="00353B08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</w:p>
    <w:p w:rsidR="00353B08" w:rsidRDefault="00353B08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</w:p>
    <w:p w:rsidR="00420BE6" w:rsidRDefault="00420BE6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</w:p>
    <w:p w:rsidR="00667434" w:rsidRPr="006B648C" w:rsidRDefault="00667434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t>М.М.3. Физический (механический) смысл производной.</w:t>
      </w:r>
    </w:p>
    <w:p w:rsidR="00667434" w:rsidRPr="006B648C" w:rsidRDefault="00667434" w:rsidP="00667434">
      <w:pPr>
        <w:tabs>
          <w:tab w:val="left" w:pos="7545"/>
        </w:tabs>
        <w:ind w:left="-720" w:firstLine="720"/>
        <w:rPr>
          <w:b/>
          <w:i/>
          <w:sz w:val="32"/>
          <w:szCs w:val="32"/>
          <w:u w:val="single"/>
        </w:rPr>
      </w:pPr>
    </w:p>
    <w:p w:rsidR="00667434" w:rsidRPr="0041136F" w:rsidRDefault="00667434" w:rsidP="00667434">
      <w:pPr>
        <w:tabs>
          <w:tab w:val="left" w:pos="7545"/>
        </w:tabs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t>1. Скорость.</w:t>
      </w:r>
    </w:p>
    <w:p w:rsidR="00667434" w:rsidRPr="000C7AA7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 w:rsidRPr="00A27345">
        <w:rPr>
          <w:i/>
          <w:sz w:val="32"/>
          <w:szCs w:val="32"/>
        </w:rPr>
        <w:t xml:space="preserve">Пусть по </w:t>
      </w:r>
      <w:proofErr w:type="gramStart"/>
      <w:r w:rsidRPr="00A27345">
        <w:rPr>
          <w:i/>
          <w:sz w:val="32"/>
          <w:szCs w:val="32"/>
        </w:rPr>
        <w:t>прямой</w:t>
      </w:r>
      <w:proofErr w:type="gramEnd"/>
      <w:r w:rsidRPr="00A27345">
        <w:rPr>
          <w:i/>
          <w:sz w:val="32"/>
          <w:szCs w:val="32"/>
        </w:rPr>
        <w:t>, на которой выбраны начало отсчета, единиц</w:t>
      </w:r>
      <w:r>
        <w:rPr>
          <w:i/>
          <w:sz w:val="32"/>
          <w:szCs w:val="32"/>
        </w:rPr>
        <w:t>а измерения и направление</w:t>
      </w:r>
      <w:r w:rsidRPr="00A27345">
        <w:rPr>
          <w:i/>
          <w:sz w:val="32"/>
          <w:szCs w:val="32"/>
        </w:rPr>
        <w:t xml:space="preserve">, движется точка. </w:t>
      </w:r>
      <w:proofErr w:type="gramStart"/>
      <w:r w:rsidRPr="00A27345">
        <w:rPr>
          <w:i/>
          <w:sz w:val="32"/>
          <w:szCs w:val="32"/>
        </w:rPr>
        <w:t xml:space="preserve">Ее движение описывается законом </w:t>
      </w:r>
      <w:r w:rsidRPr="00A27345">
        <w:rPr>
          <w:i/>
          <w:sz w:val="32"/>
          <w:szCs w:val="32"/>
          <w:lang w:val="en-US"/>
        </w:rPr>
        <w:t>S</w:t>
      </w:r>
      <w:r w:rsidRPr="00A27345">
        <w:rPr>
          <w:i/>
          <w:sz w:val="32"/>
          <w:szCs w:val="32"/>
        </w:rPr>
        <w:t>=</w:t>
      </w:r>
      <w:r w:rsidRPr="00A27345">
        <w:rPr>
          <w:i/>
          <w:sz w:val="32"/>
          <w:szCs w:val="32"/>
          <w:lang w:val="en-US"/>
        </w:rPr>
        <w:t>S</w:t>
      </w:r>
      <w:r w:rsidRPr="00A27345">
        <w:rPr>
          <w:i/>
          <w:sz w:val="32"/>
          <w:szCs w:val="32"/>
        </w:rPr>
        <w:t>(</w:t>
      </w:r>
      <w:r w:rsidRPr="00A27345"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),</w:t>
      </w:r>
      <w:r w:rsidRPr="00A27345">
        <w:rPr>
          <w:i/>
          <w:sz w:val="32"/>
          <w:szCs w:val="32"/>
        </w:rPr>
        <w:t xml:space="preserve"> где </w:t>
      </w:r>
      <w:r w:rsidRPr="00A27345">
        <w:rPr>
          <w:i/>
          <w:sz w:val="32"/>
          <w:szCs w:val="32"/>
          <w:lang w:val="en-US"/>
        </w:rPr>
        <w:t>S</w:t>
      </w:r>
      <w:r>
        <w:rPr>
          <w:i/>
          <w:sz w:val="32"/>
          <w:szCs w:val="32"/>
        </w:rPr>
        <w:t>(</w:t>
      </w:r>
      <w:r w:rsidRPr="00A27345"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</w:rPr>
        <w:t>)- координата точки на прямой в момент времени</w:t>
      </w:r>
      <w:r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.</w:t>
      </w:r>
      <w:proofErr w:type="gramEnd"/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>
        <w:object w:dxaOrig="5085" w:dyaOrig="900">
          <v:shape id="_x0000_i1111" type="#_x0000_t75" style="width:264.75pt;height:47.25pt" o:ole="">
            <v:imagedata r:id="rId180" o:title=""/>
          </v:shape>
          <o:OLEObject Type="Embed" ProgID="PBrush" ShapeID="_x0000_i1111" DrawAspect="Content" ObjectID="_1455110363" r:id="rId181"/>
        </w:object>
      </w:r>
      <w:r>
        <w:rPr>
          <w:i/>
          <w:sz w:val="32"/>
          <w:szCs w:val="32"/>
        </w:rPr>
        <w:t xml:space="preserve"> </w:t>
      </w:r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</w: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Под </w:t>
      </w:r>
      <w:r w:rsidRPr="00A56AC5">
        <w:rPr>
          <w:i/>
          <w:sz w:val="32"/>
          <w:szCs w:val="32"/>
          <w:u w:val="single"/>
        </w:rPr>
        <w:t>средней скоростью</w:t>
      </w:r>
      <w:r>
        <w:rPr>
          <w:i/>
          <w:sz w:val="32"/>
          <w:szCs w:val="32"/>
        </w:rPr>
        <w:t xml:space="preserve"> движения за некоторый промежуток времени в физике понимают отношение перемещения к промежутку времени, т.е. средняя скорость за промежуток времени от </w:t>
      </w:r>
      <w:r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  <w:vertAlign w:val="subscript"/>
        </w:rPr>
        <w:t>1</w:t>
      </w:r>
      <w:r w:rsidRPr="00A2734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до</w:t>
      </w:r>
      <w:r w:rsidRPr="00A2734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  <w:lang w:val="en-US"/>
        </w:rPr>
        <w:t>t</w:t>
      </w:r>
      <w:r w:rsidRPr="00A27345">
        <w:rPr>
          <w:i/>
          <w:sz w:val="32"/>
          <w:szCs w:val="32"/>
          <w:vertAlign w:val="subscript"/>
        </w:rPr>
        <w:t>2</w:t>
      </w:r>
      <w:r w:rsidRPr="00A56AC5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выражается равенством</w:t>
      </w:r>
    </w:p>
    <w:p w:rsidR="00667434" w:rsidRDefault="00667434" w:rsidP="00667434">
      <w:pPr>
        <w:tabs>
          <w:tab w:val="left" w:pos="7545"/>
        </w:tabs>
        <w:ind w:left="-720" w:firstLine="720"/>
        <w:rPr>
          <w:i/>
          <w:sz w:val="32"/>
          <w:szCs w:val="32"/>
        </w:rPr>
      </w:pPr>
    </w:p>
    <w:p w:rsidR="00667434" w:rsidRPr="00875189" w:rsidRDefault="00667434" w:rsidP="00875189">
      <w:pPr>
        <w:tabs>
          <w:tab w:val="left" w:pos="7545"/>
        </w:tabs>
        <w:ind w:left="-720" w:firstLine="720"/>
        <w:rPr>
          <w:i/>
          <w:sz w:val="32"/>
          <w:szCs w:val="32"/>
        </w:rPr>
      </w:pPr>
      <w:r w:rsidRPr="00A56AC5">
        <w:rPr>
          <w:i/>
          <w:position w:val="-30"/>
          <w:sz w:val="32"/>
          <w:szCs w:val="32"/>
        </w:rPr>
        <w:object w:dxaOrig="1920" w:dyaOrig="700">
          <v:shape id="_x0000_i1112" type="#_x0000_t75" style="width:96pt;height:35.25pt" o:ole="">
            <v:imagedata r:id="rId182" o:title=""/>
          </v:shape>
          <o:OLEObject Type="Embed" ProgID="Equation.3" ShapeID="_x0000_i1112" DrawAspect="Content" ObjectID="_1455110364" r:id="rId183"/>
        </w:object>
      </w:r>
      <w:r>
        <w:rPr>
          <w:i/>
          <w:sz w:val="32"/>
          <w:szCs w:val="32"/>
        </w:rPr>
        <w:t xml:space="preserve">          или         </w:t>
      </w:r>
      <w:r w:rsidRPr="00A56AC5">
        <w:rPr>
          <w:i/>
          <w:position w:val="-24"/>
          <w:sz w:val="32"/>
          <w:szCs w:val="32"/>
        </w:rPr>
        <w:object w:dxaOrig="2780" w:dyaOrig="620">
          <v:shape id="_x0000_i1113" type="#_x0000_t75" style="width:138.75pt;height:30.75pt" o:ole="">
            <v:imagedata r:id="rId184" o:title=""/>
          </v:shape>
          <o:OLEObject Type="Embed" ProgID="Equation.3" ShapeID="_x0000_i1113" DrawAspect="Content" ObjectID="_1455110365" r:id="rId185"/>
        </w:object>
      </w:r>
    </w:p>
    <w:p w:rsidR="00667434" w:rsidRDefault="00667434" w:rsidP="00875189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  <w:u w:val="single"/>
        </w:rPr>
        <w:t>Мгновенная скорость</w:t>
      </w:r>
      <w:r>
        <w:rPr>
          <w:i/>
          <w:sz w:val="32"/>
          <w:szCs w:val="32"/>
        </w:rPr>
        <w:t xml:space="preserve">-это средняя скорость движения за очень маленький промежуток времени </w:t>
      </w:r>
      <w:r w:rsidRPr="00A56AC5">
        <w:rPr>
          <w:i/>
          <w:position w:val="-6"/>
          <w:sz w:val="32"/>
          <w:szCs w:val="32"/>
        </w:rPr>
        <w:object w:dxaOrig="300" w:dyaOrig="279">
          <v:shape id="_x0000_i1114" type="#_x0000_t75" style="width:15pt;height:14.25pt" o:ole="">
            <v:imagedata r:id="rId186" o:title=""/>
          </v:shape>
          <o:OLEObject Type="Embed" ProgID="Equation.3" ShapeID="_x0000_i1114" DrawAspect="Content" ObjectID="_1455110366" r:id="rId187"/>
        </w:objec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Мгновенной скоростью в момент времени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 xml:space="preserve"> называют предел средней скорости движения за промежуток времени </w:t>
      </w:r>
      <w:r w:rsidRPr="00A56AC5">
        <w:rPr>
          <w:i/>
          <w:position w:val="-6"/>
          <w:sz w:val="32"/>
          <w:szCs w:val="32"/>
        </w:rPr>
        <w:object w:dxaOrig="300" w:dyaOrig="279">
          <v:shape id="_x0000_i1115" type="#_x0000_t75" style="width:15pt;height:14.25pt" o:ole="">
            <v:imagedata r:id="rId188" o:title=""/>
          </v:shape>
          <o:OLEObject Type="Embed" ProgID="Equation.3" ShapeID="_x0000_i1115" DrawAspect="Content" ObjectID="_1455110367" r:id="rId189"/>
        </w:object>
      </w:r>
      <w:r>
        <w:rPr>
          <w:i/>
          <w:sz w:val="32"/>
          <w:szCs w:val="32"/>
        </w:rPr>
        <w:t xml:space="preserve"> при условии </w:t>
      </w:r>
      <w:r w:rsidRPr="00A56AC5">
        <w:rPr>
          <w:i/>
          <w:position w:val="-6"/>
          <w:sz w:val="32"/>
          <w:szCs w:val="32"/>
        </w:rPr>
        <w:object w:dxaOrig="780" w:dyaOrig="279">
          <v:shape id="_x0000_i1116" type="#_x0000_t75" style="width:39pt;height:14.25pt" o:ole="">
            <v:imagedata r:id="rId190" o:title=""/>
          </v:shape>
          <o:OLEObject Type="Embed" ProgID="Equation.3" ShapeID="_x0000_i1116" DrawAspect="Content" ObjectID="_1455110368" r:id="rId191"/>
        </w:object>
      </w:r>
    </w:p>
    <w:p w:rsidR="00667434" w:rsidRDefault="00667434" w:rsidP="00875189">
      <w:pPr>
        <w:tabs>
          <w:tab w:val="left" w:pos="7545"/>
        </w:tabs>
        <w:ind w:left="-720" w:firstLine="720"/>
        <w:jc w:val="center"/>
        <w:rPr>
          <w:i/>
          <w:sz w:val="32"/>
          <w:szCs w:val="32"/>
        </w:rPr>
      </w:pPr>
      <w:r w:rsidRPr="00A56AC5">
        <w:rPr>
          <w:i/>
          <w:position w:val="-20"/>
          <w:sz w:val="32"/>
          <w:szCs w:val="32"/>
        </w:rPr>
        <w:object w:dxaOrig="1180" w:dyaOrig="440">
          <v:shape id="_x0000_i1117" type="#_x0000_t75" style="width:59.25pt;height:21.75pt" o:ole="">
            <v:imagedata r:id="rId192" o:title=""/>
          </v:shape>
          <o:OLEObject Type="Embed" ProgID="Equation.3" ShapeID="_x0000_i1117" DrawAspect="Content" ObjectID="_1455110369" r:id="rId193"/>
        </w:object>
      </w:r>
      <w:r w:rsidRPr="00A56AC5">
        <w:rPr>
          <w:i/>
          <w:position w:val="-24"/>
          <w:sz w:val="32"/>
          <w:szCs w:val="32"/>
        </w:rPr>
        <w:object w:dxaOrig="2100" w:dyaOrig="620">
          <v:shape id="_x0000_i1118" type="#_x0000_t75" style="width:105pt;height:30.75pt" o:ole="">
            <v:imagedata r:id="rId194" o:title=""/>
          </v:shape>
          <o:OLEObject Type="Embed" ProgID="Equation.3" ShapeID="_x0000_i1118" DrawAspect="Content" ObjectID="_1455110370" r:id="rId195"/>
        </w:object>
      </w:r>
      <w:r w:rsidR="00D372A7">
        <w:rPr>
          <w:i/>
          <w:noProof/>
          <w:sz w:val="32"/>
          <w:szCs w:val="32"/>
        </w:rPr>
        <w:pict>
          <v:line id="_x0000_s1031" style="position:absolute;left:0;text-align:left;z-index:251497984;mso-position-horizontal-relative:text;mso-position-vertical-relative:text" from="-45pt,13.15pt" to="-45pt,85.15pt"/>
        </w:pict>
      </w:r>
    </w:p>
    <w:p w:rsidR="00667434" w:rsidRDefault="00667434" w:rsidP="00667434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Физический (механический) смысл производной состоит в том,                                    что если </w:t>
      </w:r>
      <w:r>
        <w:rPr>
          <w:i/>
          <w:sz w:val="32"/>
          <w:szCs w:val="32"/>
          <w:lang w:val="en-US"/>
        </w:rPr>
        <w:t>S</w:t>
      </w:r>
      <w:r>
        <w:rPr>
          <w:i/>
          <w:sz w:val="32"/>
          <w:szCs w:val="32"/>
        </w:rPr>
        <w:t>(</w:t>
      </w:r>
      <w:r>
        <w:rPr>
          <w:i/>
          <w:sz w:val="32"/>
          <w:szCs w:val="32"/>
          <w:lang w:val="en-US"/>
        </w:rPr>
        <w:t>t</w:t>
      </w:r>
      <w:r w:rsidRPr="005D54DA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t xml:space="preserve">- закон прямолинейного движения тела, то производная выражает мгновенную скорость в момент времени </w:t>
      </w:r>
      <w:r>
        <w:rPr>
          <w:i/>
          <w:sz w:val="32"/>
          <w:szCs w:val="32"/>
          <w:lang w:val="en-US"/>
        </w:rPr>
        <w:t>t</w:t>
      </w:r>
      <w:r>
        <w:rPr>
          <w:i/>
          <w:sz w:val="32"/>
          <w:szCs w:val="32"/>
        </w:rPr>
        <w:t>.</w:t>
      </w:r>
    </w:p>
    <w:p w:rsidR="00667434" w:rsidRPr="00875189" w:rsidRDefault="00D372A7" w:rsidP="00875189">
      <w:pPr>
        <w:tabs>
          <w:tab w:val="left" w:pos="7545"/>
        </w:tabs>
        <w:ind w:left="-720" w:firstLine="72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rect id="_x0000_s1032" style="position:absolute;left:0;text-align:left;margin-left:162pt;margin-top:11.55pt;width:62.2pt;height:23.95pt;z-index:251499008;mso-wrap-style:none">
            <v:textbox style="mso-next-textbox:#_x0000_s1032;mso-fit-shape-to-text:t">
              <w:txbxContent>
                <w:p w:rsidR="001F1052" w:rsidRPr="005D54DA" w:rsidRDefault="001F1052" w:rsidP="00667434">
                  <w:pPr>
                    <w:rPr>
                      <w:lang w:val="en-US"/>
                    </w:rPr>
                  </w:pPr>
                  <w:r w:rsidRPr="00D10029">
                    <w:rPr>
                      <w:position w:val="-12"/>
                      <w:lang w:val="en-US"/>
                    </w:rPr>
                    <w:object w:dxaOrig="1160" w:dyaOrig="440">
                      <v:shape id="_x0000_i1158" type="#_x0000_t75" style="width:57.75pt;height:21.75pt" o:ole="">
                        <v:imagedata r:id="rId196" o:title=""/>
                      </v:shape>
                      <o:OLEObject Type="Embed" ProgID="Equation.3" ShapeID="_x0000_i1158" DrawAspect="Content" ObjectID="_1455110410" r:id="rId197"/>
                    </w:object>
                  </w:r>
                </w:p>
              </w:txbxContent>
            </v:textbox>
          </v:rect>
        </w:pict>
      </w:r>
    </w:p>
    <w:p w:rsidR="00667434" w:rsidRDefault="00667434" w:rsidP="00667434">
      <w:pPr>
        <w:rPr>
          <w:b/>
          <w:i/>
          <w:sz w:val="32"/>
          <w:szCs w:val="32"/>
        </w:rPr>
      </w:pPr>
    </w:p>
    <w:p w:rsidR="00667434" w:rsidRPr="0041136F" w:rsidRDefault="00667434" w:rsidP="00667434">
      <w:pPr>
        <w:rPr>
          <w:b/>
          <w:i/>
          <w:sz w:val="32"/>
          <w:szCs w:val="32"/>
          <w:u w:val="single"/>
        </w:rPr>
      </w:pPr>
      <w:r w:rsidRPr="0041136F">
        <w:rPr>
          <w:b/>
          <w:i/>
          <w:sz w:val="32"/>
          <w:szCs w:val="32"/>
          <w:u w:val="single"/>
        </w:rPr>
        <w:t>2.Ускорение</w:t>
      </w:r>
    </w:p>
    <w:p w:rsidR="00667434" w:rsidRPr="00B90388" w:rsidRDefault="00667434" w:rsidP="00667434">
      <w:pPr>
        <w:rPr>
          <w:b/>
          <w:i/>
          <w:sz w:val="16"/>
          <w:szCs w:val="16"/>
          <w:u w:val="single"/>
        </w:rPr>
      </w:pPr>
    </w:p>
    <w:p w:rsidR="00667434" w:rsidRDefault="00667434" w:rsidP="00667434">
      <w:pPr>
        <w:ind w:left="-900" w:firstLine="90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Так как ускорение есть скорость изменения скорости, то</w:t>
      </w:r>
    </w:p>
    <w:p w:rsidR="00667434" w:rsidRDefault="00D372A7" w:rsidP="00667434">
      <w:pPr>
        <w:ind w:left="-900" w:firstLine="49"/>
        <w:jc w:val="center"/>
        <w:rPr>
          <w:i/>
          <w:sz w:val="16"/>
          <w:szCs w:val="16"/>
        </w:rPr>
      </w:pPr>
      <w:r w:rsidRPr="00D372A7">
        <w:rPr>
          <w:b/>
          <w:i/>
          <w:noProof/>
          <w:sz w:val="40"/>
          <w:szCs w:val="40"/>
          <w:u w:val="double"/>
        </w:rPr>
        <w:pict>
          <v:rect id="_x0000_s1033" style="position:absolute;left:0;text-align:left;margin-left:247.95pt;margin-top:8.35pt;width:70.65pt;height:25.45pt;z-index:251500032;mso-wrap-style:none" strokecolor="white">
            <v:textbox style="mso-next-textbox:#_x0000_s1033;mso-fit-shape-to-text:t">
              <w:txbxContent>
                <w:p w:rsidR="001F1052" w:rsidRDefault="001F1052" w:rsidP="00667434">
                  <w:r w:rsidRPr="005D54DA">
                    <w:rPr>
                      <w:position w:val="-10"/>
                    </w:rPr>
                    <w:object w:dxaOrig="939" w:dyaOrig="319">
                      <v:shape id="_x0000_i1159" type="#_x0000_t75" style="width:52.5pt;height:17.25pt" o:ole="">
                        <v:imagedata r:id="rId198" o:title=""/>
                      </v:shape>
                      <o:OLEObject Type="Embed" ProgID="Equation.3" ShapeID="_x0000_i1159" DrawAspect="Content" ObjectID="_1455110411" r:id="rId199"/>
                    </w:object>
                  </w:r>
                  <w:r>
                    <w:t>,</w:t>
                  </w:r>
                </w:p>
              </w:txbxContent>
            </v:textbox>
          </v:rect>
        </w:pict>
      </w:r>
    </w:p>
    <w:p w:rsidR="00667434" w:rsidRDefault="00667434" w:rsidP="00667434">
      <w:pPr>
        <w:ind w:left="-900" w:firstLine="49"/>
        <w:jc w:val="center"/>
        <w:rPr>
          <w:i/>
          <w:sz w:val="32"/>
          <w:szCs w:val="32"/>
        </w:rPr>
      </w:pPr>
      <w:r w:rsidRPr="005D54DA">
        <w:rPr>
          <w:i/>
          <w:position w:val="-10"/>
          <w:sz w:val="32"/>
          <w:szCs w:val="32"/>
        </w:rPr>
        <w:object w:dxaOrig="920" w:dyaOrig="320">
          <v:shape id="_x0000_i1119" type="#_x0000_t75" style="width:45.75pt;height:15.75pt" o:ole="">
            <v:imagedata r:id="rId200" o:title=""/>
          </v:shape>
          <o:OLEObject Type="Embed" ProgID="Equation.3" ShapeID="_x0000_i1119" DrawAspect="Content" ObjectID="_1455110371" r:id="rId201"/>
        </w:object>
      </w:r>
      <w:r>
        <w:rPr>
          <w:i/>
          <w:sz w:val="32"/>
          <w:szCs w:val="32"/>
        </w:rPr>
        <w:t xml:space="preserve">  или</w:t>
      </w:r>
    </w:p>
    <w:p w:rsidR="00667434" w:rsidRPr="00B90388" w:rsidRDefault="00667434" w:rsidP="00667434">
      <w:pPr>
        <w:ind w:left="-900" w:firstLine="49"/>
        <w:jc w:val="center"/>
        <w:rPr>
          <w:i/>
          <w:sz w:val="16"/>
          <w:szCs w:val="16"/>
        </w:rPr>
      </w:pPr>
    </w:p>
    <w:p w:rsidR="00667434" w:rsidRPr="00BC32EC" w:rsidRDefault="00667434" w:rsidP="00667434">
      <w:pPr>
        <w:tabs>
          <w:tab w:val="left" w:pos="3390"/>
        </w:tabs>
        <w:ind w:left="-284" w:firstLine="284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где </w:t>
      </w:r>
      <w:r w:rsidRPr="005D54DA">
        <w:rPr>
          <w:i/>
          <w:position w:val="-6"/>
          <w:sz w:val="32"/>
          <w:szCs w:val="32"/>
        </w:rPr>
        <w:object w:dxaOrig="320" w:dyaOrig="279">
          <v:shape id="_x0000_i1120" type="#_x0000_t75" style="width:15.75pt;height:14.25pt" o:ole="">
            <v:imagedata r:id="rId202" o:title=""/>
          </v:shape>
          <o:OLEObject Type="Embed" ProgID="Equation.3" ShapeID="_x0000_i1120" DrawAspect="Content" ObjectID="_1455110372" r:id="rId203"/>
        </w:object>
      </w:r>
      <w:r>
        <w:rPr>
          <w:i/>
          <w:sz w:val="32"/>
          <w:szCs w:val="32"/>
        </w:rPr>
        <w:t xml:space="preserve">- производная второго порядка функции </w:t>
      </w:r>
      <w:r>
        <w:rPr>
          <w:i/>
          <w:sz w:val="32"/>
          <w:szCs w:val="32"/>
          <w:lang w:val="en-US"/>
        </w:rPr>
        <w:t>S</w:t>
      </w:r>
      <w:r w:rsidRPr="005D54DA">
        <w:rPr>
          <w:i/>
          <w:sz w:val="32"/>
          <w:szCs w:val="32"/>
        </w:rPr>
        <w:t>(</w:t>
      </w:r>
      <w:r>
        <w:rPr>
          <w:i/>
          <w:sz w:val="32"/>
          <w:szCs w:val="32"/>
          <w:lang w:val="en-US"/>
        </w:rPr>
        <w:t>t</w:t>
      </w:r>
      <w:r w:rsidRPr="005D54DA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t>.</w:t>
      </w:r>
    </w:p>
    <w:p w:rsidR="00667434" w:rsidRPr="0041136F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ind w:left="-142" w:firstLine="900"/>
        <w:jc w:val="both"/>
        <w:rPr>
          <w:i/>
          <w:sz w:val="32"/>
          <w:szCs w:val="32"/>
        </w:rPr>
      </w:pPr>
      <w:r w:rsidRPr="0041136F">
        <w:rPr>
          <w:b/>
          <w:i/>
          <w:sz w:val="32"/>
          <w:szCs w:val="32"/>
        </w:rPr>
        <w:t>Производная второго порядка</w:t>
      </w:r>
      <w:r>
        <w:rPr>
          <w:i/>
          <w:sz w:val="32"/>
          <w:szCs w:val="32"/>
        </w:rPr>
        <w:t xml:space="preserve"> – это производная от производной.</w:t>
      </w:r>
    </w:p>
    <w:p w:rsidR="00667434" w:rsidRDefault="00D372A7" w:rsidP="00875189">
      <w:pPr>
        <w:tabs>
          <w:tab w:val="left" w:pos="3390"/>
        </w:tabs>
        <w:ind w:left="-142" w:firstLine="90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line id="_x0000_s1034" style="position:absolute;left:0;text-align:left;z-index:251501056" from="-23.55pt,1.95pt" to="-23.55pt,69.8pt"/>
        </w:pict>
      </w:r>
      <w:r w:rsidR="00667434">
        <w:rPr>
          <w:i/>
          <w:sz w:val="32"/>
          <w:szCs w:val="32"/>
        </w:rPr>
        <w:t xml:space="preserve">Физический (механический) смысл производной второго порядка состоит в том, что если </w:t>
      </w:r>
      <w:r w:rsidR="00667434">
        <w:rPr>
          <w:i/>
          <w:sz w:val="32"/>
          <w:szCs w:val="32"/>
          <w:lang w:val="en-US"/>
        </w:rPr>
        <w:t>S</w:t>
      </w:r>
      <w:r w:rsidR="00667434">
        <w:rPr>
          <w:i/>
          <w:sz w:val="32"/>
          <w:szCs w:val="32"/>
        </w:rPr>
        <w:t>(</w:t>
      </w:r>
      <w:proofErr w:type="spellStart"/>
      <w:r w:rsidR="00667434">
        <w:rPr>
          <w:i/>
          <w:sz w:val="32"/>
          <w:szCs w:val="32"/>
        </w:rPr>
        <w:t>t</w:t>
      </w:r>
      <w:proofErr w:type="spellEnd"/>
      <w:r w:rsidR="00667434" w:rsidRPr="005D54DA">
        <w:rPr>
          <w:i/>
          <w:sz w:val="32"/>
          <w:szCs w:val="32"/>
        </w:rPr>
        <w:t>)</w:t>
      </w:r>
      <w:r w:rsidR="00667434">
        <w:rPr>
          <w:i/>
          <w:sz w:val="32"/>
          <w:szCs w:val="32"/>
        </w:rPr>
        <w:t xml:space="preserve">-закон линейного движения </w:t>
      </w:r>
      <w:r w:rsidR="00667434">
        <w:rPr>
          <w:i/>
          <w:sz w:val="32"/>
          <w:szCs w:val="32"/>
        </w:rPr>
        <w:lastRenderedPageBreak/>
        <w:t>тела, то производная второго порядка выражает ускорение в момент</w:t>
      </w:r>
      <w:r w:rsidR="00667434" w:rsidRPr="000C7AA7">
        <w:rPr>
          <w:i/>
          <w:sz w:val="32"/>
          <w:szCs w:val="32"/>
        </w:rPr>
        <w:t xml:space="preserve"> </w:t>
      </w:r>
      <w:r w:rsidR="00667434">
        <w:rPr>
          <w:i/>
          <w:sz w:val="32"/>
          <w:szCs w:val="32"/>
        </w:rPr>
        <w:t xml:space="preserve">времени </w:t>
      </w:r>
      <w:r w:rsidR="00667434">
        <w:rPr>
          <w:i/>
          <w:sz w:val="32"/>
          <w:szCs w:val="32"/>
          <w:lang w:val="en-US"/>
        </w:rPr>
        <w:t>t</w:t>
      </w:r>
      <w:r w:rsidR="00667434">
        <w:rPr>
          <w:i/>
          <w:sz w:val="32"/>
          <w:szCs w:val="32"/>
        </w:rPr>
        <w:t>.</w:t>
      </w:r>
    </w:p>
    <w:p w:rsidR="00403A4B" w:rsidRDefault="00403A4B" w:rsidP="00667434">
      <w:pPr>
        <w:tabs>
          <w:tab w:val="left" w:pos="3390"/>
        </w:tabs>
        <w:ind w:left="-142" w:firstLine="568"/>
        <w:jc w:val="both"/>
        <w:rPr>
          <w:sz w:val="16"/>
          <w:szCs w:val="16"/>
        </w:rPr>
      </w:pPr>
    </w:p>
    <w:p w:rsidR="00667434" w:rsidRDefault="00667434" w:rsidP="00667434">
      <w:pPr>
        <w:tabs>
          <w:tab w:val="left" w:pos="3390"/>
        </w:tabs>
        <w:ind w:left="-142" w:firstLine="568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Задача 1.</w:t>
      </w:r>
      <w:r>
        <w:rPr>
          <w:i/>
          <w:sz w:val="32"/>
          <w:szCs w:val="32"/>
        </w:rPr>
        <w:t xml:space="preserve"> Материальная точка движется прямолинейно по закону </w:t>
      </w:r>
      <w:r w:rsidRPr="006D3DAF">
        <w:rPr>
          <w:i/>
          <w:position w:val="-10"/>
          <w:sz w:val="32"/>
          <w:szCs w:val="32"/>
        </w:rPr>
        <w:object w:dxaOrig="1460" w:dyaOrig="360">
          <v:shape id="_x0000_i1121" type="#_x0000_t75" style="width:72.75pt;height:18pt" o:ole="">
            <v:imagedata r:id="rId204" o:title=""/>
          </v:shape>
          <o:OLEObject Type="Embed" ProgID="Equation.3" ShapeID="_x0000_i1121" DrawAspect="Content" ObjectID="_1455110373" r:id="rId205"/>
        </w:object>
      </w:r>
      <w:r>
        <w:rPr>
          <w:i/>
          <w:sz w:val="32"/>
          <w:szCs w:val="32"/>
        </w:rPr>
        <w:t xml:space="preserve">. Найдите скорость точки в момент времени </w:t>
      </w:r>
      <w:r>
        <w:rPr>
          <w:i/>
          <w:sz w:val="32"/>
          <w:szCs w:val="32"/>
          <w:lang w:val="en-US"/>
        </w:rPr>
        <w:t>t</w:t>
      </w:r>
      <w:r w:rsidRPr="006F38CB">
        <w:rPr>
          <w:i/>
          <w:sz w:val="32"/>
          <w:szCs w:val="32"/>
        </w:rPr>
        <w:t>=2</w:t>
      </w:r>
      <w:r>
        <w:rPr>
          <w:i/>
          <w:sz w:val="32"/>
          <w:szCs w:val="32"/>
        </w:rPr>
        <w:t>с.</w:t>
      </w:r>
    </w:p>
    <w:p w:rsidR="00667434" w:rsidRPr="00B90388" w:rsidRDefault="00667434" w:rsidP="00667434">
      <w:pPr>
        <w:tabs>
          <w:tab w:val="left" w:pos="3390"/>
        </w:tabs>
        <w:ind w:left="-900" w:firstLine="90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Решение:</w:t>
      </w:r>
    </w:p>
    <w:p w:rsidR="00667434" w:rsidRDefault="00667434" w:rsidP="00667434">
      <w:pPr>
        <w:tabs>
          <w:tab w:val="left" w:pos="3390"/>
        </w:tabs>
        <w:ind w:left="-900" w:firstLine="900"/>
        <w:rPr>
          <w:i/>
          <w:sz w:val="32"/>
          <w:szCs w:val="32"/>
        </w:rPr>
      </w:pPr>
      <w:r w:rsidRPr="006D3DAF">
        <w:rPr>
          <w:i/>
          <w:position w:val="-66"/>
          <w:sz w:val="32"/>
          <w:szCs w:val="32"/>
        </w:rPr>
        <w:object w:dxaOrig="3420" w:dyaOrig="1440">
          <v:shape id="_x0000_i1122" type="#_x0000_t75" style="width:171pt;height:1in" o:ole="">
            <v:imagedata r:id="rId206" o:title=""/>
          </v:shape>
          <o:OLEObject Type="Embed" ProgID="Equation.3" ShapeID="_x0000_i1122" DrawAspect="Content" ObjectID="_1455110374" r:id="rId207"/>
        </w:object>
      </w:r>
    </w:p>
    <w:p w:rsidR="00667434" w:rsidRPr="006D3DAF" w:rsidRDefault="00667434" w:rsidP="00667434">
      <w:pPr>
        <w:tabs>
          <w:tab w:val="left" w:pos="3390"/>
        </w:tabs>
        <w:ind w:left="-900" w:firstLine="900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Ответ:</w:t>
      </w:r>
      <w:r>
        <w:rPr>
          <w:i/>
          <w:sz w:val="32"/>
          <w:szCs w:val="32"/>
        </w:rPr>
        <w:t xml:space="preserve"> скорость точки равна 16 м/</w:t>
      </w:r>
      <w:proofErr w:type="gramStart"/>
      <w:r>
        <w:rPr>
          <w:i/>
          <w:sz w:val="32"/>
          <w:szCs w:val="32"/>
        </w:rPr>
        <w:t>с</w:t>
      </w:r>
      <w:proofErr w:type="gramEnd"/>
      <w:r>
        <w:rPr>
          <w:i/>
          <w:sz w:val="32"/>
          <w:szCs w:val="32"/>
        </w:rPr>
        <w:t>.</w:t>
      </w:r>
    </w:p>
    <w:p w:rsidR="00667434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</w:p>
    <w:p w:rsidR="00667434" w:rsidRDefault="00667434" w:rsidP="00667434">
      <w:pPr>
        <w:tabs>
          <w:tab w:val="left" w:pos="3390"/>
        </w:tabs>
        <w:ind w:left="-142" w:firstLine="475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Задача 2.</w:t>
      </w:r>
      <w:r w:rsidRPr="006D3DAF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М</w:t>
      </w:r>
      <w:r w:rsidRPr="006D3DAF">
        <w:rPr>
          <w:i/>
          <w:sz w:val="32"/>
          <w:szCs w:val="32"/>
        </w:rPr>
        <w:t>атериальная точка движе</w:t>
      </w:r>
      <w:r>
        <w:rPr>
          <w:i/>
          <w:sz w:val="32"/>
          <w:szCs w:val="32"/>
        </w:rPr>
        <w:t>тся</w:t>
      </w:r>
      <w:r w:rsidRPr="006D3DAF">
        <w:rPr>
          <w:i/>
          <w:sz w:val="32"/>
          <w:szCs w:val="32"/>
        </w:rPr>
        <w:t xml:space="preserve"> прямолинейно по закону </w:t>
      </w:r>
      <w:r w:rsidRPr="00B6304F">
        <w:rPr>
          <w:i/>
          <w:position w:val="-24"/>
          <w:sz w:val="32"/>
          <w:szCs w:val="32"/>
        </w:rPr>
        <w:object w:dxaOrig="1600" w:dyaOrig="620">
          <v:shape id="_x0000_i1123" type="#_x0000_t75" style="width:80.25pt;height:30.75pt" o:ole="">
            <v:imagedata r:id="rId208" o:title=""/>
          </v:shape>
          <o:OLEObject Type="Embed" ProgID="Equation.3" ShapeID="_x0000_i1123" DrawAspect="Content" ObjectID="_1455110375" r:id="rId209"/>
        </w:object>
      </w:r>
      <w:r>
        <w:rPr>
          <w:i/>
          <w:sz w:val="32"/>
          <w:szCs w:val="32"/>
        </w:rPr>
        <w:t>. Найдите ускорение точки в конце второй секунды.</w: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Решение</w:t>
      </w:r>
      <w:r>
        <w:rPr>
          <w:b/>
          <w:i/>
          <w:sz w:val="32"/>
          <w:szCs w:val="32"/>
        </w:rPr>
        <w:t>:</w:t>
      </w:r>
      <w:r w:rsidRPr="00B6304F">
        <w:rPr>
          <w:i/>
          <w:position w:val="-10"/>
          <w:sz w:val="32"/>
          <w:szCs w:val="32"/>
        </w:rPr>
        <w:object w:dxaOrig="180" w:dyaOrig="340">
          <v:shape id="_x0000_i1124" type="#_x0000_t75" style="width:1in;height:17.25pt" o:ole="">
            <v:imagedata r:id="rId16" o:title=""/>
          </v:shape>
          <o:OLEObject Type="Embed" ProgID="Equation.3" ShapeID="_x0000_i1124" DrawAspect="Content" ObjectID="_1455110376" r:id="rId210"/>
        </w:object>
      </w:r>
    </w:p>
    <w:p w:rsidR="00667434" w:rsidRPr="00B90388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B6304F">
        <w:rPr>
          <w:i/>
          <w:position w:val="-98"/>
          <w:sz w:val="32"/>
          <w:szCs w:val="32"/>
        </w:rPr>
        <w:object w:dxaOrig="3300" w:dyaOrig="2360">
          <v:shape id="_x0000_i1125" type="#_x0000_t75" style="width:165pt;height:117.75pt" o:ole="">
            <v:imagedata r:id="rId211" o:title=""/>
          </v:shape>
          <o:OLEObject Type="Embed" ProgID="Equation.3" ShapeID="_x0000_i1125" DrawAspect="Content" ObjectID="_1455110377" r:id="rId212"/>
        </w:object>
      </w:r>
    </w:p>
    <w:p w:rsidR="00667434" w:rsidRDefault="00667434" w:rsidP="00667434">
      <w:pPr>
        <w:tabs>
          <w:tab w:val="left" w:pos="3390"/>
        </w:tabs>
        <w:spacing w:line="276" w:lineRule="auto"/>
        <w:ind w:left="-900" w:firstLine="900"/>
        <w:jc w:val="both"/>
        <w:rPr>
          <w:i/>
          <w:sz w:val="32"/>
          <w:szCs w:val="32"/>
        </w:rPr>
      </w:pPr>
      <w:r w:rsidRPr="00B90388">
        <w:rPr>
          <w:b/>
          <w:i/>
          <w:sz w:val="32"/>
          <w:szCs w:val="32"/>
        </w:rPr>
        <w:t>Ответ:</w:t>
      </w:r>
      <w:r>
        <w:rPr>
          <w:i/>
          <w:sz w:val="32"/>
          <w:szCs w:val="32"/>
        </w:rPr>
        <w:t xml:space="preserve"> ускорение равно 96 м/с</w:t>
      </w:r>
      <w:proofErr w:type="gramStart"/>
      <w:r>
        <w:rPr>
          <w:i/>
          <w:sz w:val="32"/>
          <w:szCs w:val="32"/>
          <w:vertAlign w:val="superscript"/>
        </w:rPr>
        <w:t>2</w:t>
      </w:r>
      <w:proofErr w:type="gramEnd"/>
      <w:r>
        <w:rPr>
          <w:i/>
          <w:sz w:val="32"/>
          <w:szCs w:val="32"/>
        </w:rPr>
        <w:t>.</w: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875189" w:rsidRDefault="00875189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C70211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</w:p>
    <w:p w:rsidR="00313E3D" w:rsidRDefault="00313E3D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A75A98">
        <w:rPr>
          <w:b/>
          <w:i/>
          <w:sz w:val="28"/>
          <w:szCs w:val="28"/>
          <w:u w:val="single"/>
        </w:rPr>
        <w:t>М.М.4. Геометрический смысл производной.</w:t>
      </w:r>
    </w:p>
    <w:p w:rsidR="00667434" w:rsidRPr="00C70211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A75A98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A75A98">
        <w:rPr>
          <w:b/>
          <w:i/>
          <w:sz w:val="28"/>
          <w:szCs w:val="28"/>
          <w:u w:val="single"/>
        </w:rPr>
        <w:t>1. Определение касательной.</w:t>
      </w:r>
    </w:p>
    <w:p w:rsidR="00667434" w:rsidRDefault="00D372A7" w:rsidP="00667434">
      <w:pPr>
        <w:tabs>
          <w:tab w:val="left" w:pos="3390"/>
        </w:tabs>
        <w:ind w:left="-900" w:firstLine="900"/>
        <w:rPr>
          <w:b/>
          <w:i/>
          <w:sz w:val="32"/>
          <w:szCs w:val="32"/>
          <w:u w:val="single"/>
        </w:rPr>
      </w:pPr>
      <w:r w:rsidRPr="00D372A7">
        <w:rPr>
          <w:noProof/>
        </w:rPr>
        <w:pict>
          <v:rect id="_x0000_s1035" style="position:absolute;left:0;text-align:left;margin-left:207pt;margin-top:18.5pt;width:252pt;height:54pt;z-index:251502080">
            <v:textbox style="mso-next-textbox:#_x0000_s1035">
              <w:txbxContent>
                <w:p w:rsidR="001F1052" w:rsidRPr="00AB4117" w:rsidRDefault="001F1052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4117">
                    <w:rPr>
                      <w:b/>
                      <w:i/>
                      <w:sz w:val="28"/>
                      <w:szCs w:val="28"/>
                    </w:rPr>
                    <w:t>Касательная – это предельное положение секущей.</w:t>
                  </w:r>
                </w:p>
              </w:txbxContent>
            </v:textbox>
          </v:rect>
        </w:pict>
      </w:r>
      <w:r w:rsidR="00667434">
        <w:rPr>
          <w:noProof/>
        </w:rPr>
        <w:drawing>
          <wp:inline distT="0" distB="0" distL="0" distR="0">
            <wp:extent cx="2438400" cy="1838325"/>
            <wp:effectExtent l="1905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A75A98" w:rsidRDefault="00667434" w:rsidP="00667434">
      <w:pPr>
        <w:tabs>
          <w:tab w:val="left" w:pos="5400"/>
        </w:tabs>
        <w:rPr>
          <w:b/>
          <w:i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173990</wp:posOffset>
            </wp:positionV>
            <wp:extent cx="2053590" cy="1566545"/>
            <wp:effectExtent l="19050" t="0" r="3810" b="0"/>
            <wp:wrapSquare wrapText="right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90700" cy="1704975"/>
            <wp:effectExtent l="1905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1771650"/>
            <wp:effectExtent l="19050" t="0" r="9525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br w:type="textWrapping" w:clear="all"/>
      </w:r>
      <w:r w:rsidRPr="00A75A98">
        <w:rPr>
          <w:b/>
          <w:i/>
          <w:sz w:val="28"/>
          <w:szCs w:val="28"/>
          <w:u w:val="single"/>
        </w:rPr>
        <w:t>2. Угловой коэффициент прямой.</w:t>
      </w:r>
    </w:p>
    <w:p w:rsidR="00667434" w:rsidRDefault="00D372A7" w:rsidP="00667434">
      <w:pPr>
        <w:tabs>
          <w:tab w:val="left" w:pos="3390"/>
        </w:tabs>
        <w:ind w:left="-900" w:firstLine="900"/>
        <w:jc w:val="both"/>
      </w:pPr>
      <w:r w:rsidRPr="00D372A7">
        <w:rPr>
          <w:i/>
          <w:noProof/>
          <w:sz w:val="32"/>
          <w:szCs w:val="32"/>
        </w:rPr>
        <w:pict>
          <v:rect id="_x0000_s1036" style="position:absolute;left:0;text-align:left;margin-left:189pt;margin-top:20.15pt;width:270pt;height:106.4pt;z-index:251503104" strokecolor="white">
            <v:textbox style="mso-next-textbox:#_x0000_s1036">
              <w:txbxContent>
                <w:p w:rsidR="001F1052" w:rsidRPr="000958FC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r w:rsidRPr="000958FC">
                    <w:rPr>
                      <w:i/>
                      <w:sz w:val="32"/>
                      <w:szCs w:val="32"/>
                    </w:rPr>
                    <w:t>-</w:t>
                  </w:r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0958FC">
                    <w:rPr>
                      <w:i/>
                      <w:sz w:val="32"/>
                      <w:szCs w:val="32"/>
                    </w:rPr>
                    <w:t>угловой</w:t>
                  </w:r>
                  <w:proofErr w:type="gramEnd"/>
                  <w:r w:rsidRPr="000958FC">
                    <w:rPr>
                      <w:i/>
                      <w:sz w:val="32"/>
                      <w:szCs w:val="32"/>
                    </w:rPr>
                    <w:t xml:space="preserve"> коэффициент прямой.</w:t>
                  </w:r>
                </w:p>
                <w:p w:rsidR="001F1052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i/>
                      <w:sz w:val="32"/>
                      <w:szCs w:val="32"/>
                    </w:rPr>
                    <w:t xml:space="preserve">                     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proofErr w:type="spellStart"/>
                  <w:proofErr w:type="gramStart"/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tg</w:t>
                  </w:r>
                  <w:proofErr w:type="spellEnd"/>
                  <w:proofErr w:type="gramEnd"/>
                  <w:r w:rsidRPr="000958FC">
                    <w:rPr>
                      <w:i/>
                      <w:position w:val="-6"/>
                      <w:sz w:val="32"/>
                      <w:szCs w:val="32"/>
                      <w:lang w:val="en-US"/>
                    </w:rPr>
                    <w:object w:dxaOrig="240" w:dyaOrig="220">
                      <v:shape id="_x0000_i1160" type="#_x0000_t75" style="width:12pt;height:11.25pt" o:ole="">
                        <v:imagedata r:id="rId217" o:title=""/>
                      </v:shape>
                      <o:OLEObject Type="Embed" ProgID="Equation.3" ShapeID="_x0000_i1160" DrawAspect="Content" ObjectID="_1455110412" r:id="rId218"/>
                    </w:object>
                  </w:r>
                </w:p>
                <w:p w:rsidR="001F1052" w:rsidRPr="002C7FB2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</w:p>
                <w:p w:rsidR="001F1052" w:rsidRPr="00157E1A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i/>
                      <w:sz w:val="32"/>
                      <w:szCs w:val="32"/>
                    </w:rPr>
                    <w:t xml:space="preserve">          Прямые 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y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 xml:space="preserve">1 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x</w:t>
                  </w:r>
                  <w:r w:rsidRPr="000958FC">
                    <w:rPr>
                      <w:i/>
                      <w:sz w:val="32"/>
                      <w:szCs w:val="32"/>
                    </w:rPr>
                    <w:t>+</w:t>
                  </w:r>
                  <w:r w:rsidRPr="000958FC">
                    <w:rPr>
                      <w:i/>
                      <w:sz w:val="32"/>
                      <w:szCs w:val="32"/>
                      <w:lang w:val="en-US"/>
                    </w:rPr>
                    <w:t>b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r w:rsidRPr="00A75A98">
                    <w:rPr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i/>
                      <w:sz w:val="32"/>
                      <w:szCs w:val="32"/>
                    </w:rPr>
                    <w:t xml:space="preserve"> и 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у=</w:t>
                  </w:r>
                  <w:proofErr w:type="spellEnd"/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157E1A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x</w:t>
                  </w:r>
                  <w:r w:rsidRPr="00157E1A">
                    <w:rPr>
                      <w:i/>
                      <w:sz w:val="32"/>
                      <w:szCs w:val="32"/>
                    </w:rPr>
                    <w:t>+</w:t>
                  </w:r>
                  <w:r>
                    <w:rPr>
                      <w:i/>
                      <w:sz w:val="32"/>
                      <w:szCs w:val="32"/>
                    </w:rPr>
                    <w:t>в</w:t>
                  </w:r>
                  <w:proofErr w:type="gramStart"/>
                  <w:r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>.</w:t>
                  </w:r>
                </w:p>
                <w:p w:rsidR="001F1052" w:rsidRPr="00A75A98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 xml:space="preserve">                п</w:t>
                  </w:r>
                  <w:r w:rsidRPr="000958FC">
                    <w:rPr>
                      <w:i/>
                      <w:sz w:val="32"/>
                      <w:szCs w:val="32"/>
                    </w:rPr>
                    <w:t xml:space="preserve">араллельны, если 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1</w:t>
                  </w:r>
                  <w:r w:rsidRPr="000958FC">
                    <w:rPr>
                      <w:i/>
                      <w:sz w:val="32"/>
                      <w:szCs w:val="32"/>
                    </w:rPr>
                    <w:t>=</w:t>
                  </w:r>
                  <w:r>
                    <w:rPr>
                      <w:i/>
                      <w:sz w:val="32"/>
                      <w:szCs w:val="32"/>
                      <w:lang w:val="en-US"/>
                    </w:rPr>
                    <w:t>k</w:t>
                  </w:r>
                  <w:r w:rsidRPr="000958FC">
                    <w:rPr>
                      <w:i/>
                      <w:sz w:val="32"/>
                      <w:szCs w:val="32"/>
                      <w:vertAlign w:val="subscript"/>
                    </w:rPr>
                    <w:t>2</w:t>
                  </w:r>
                </w:p>
                <w:p w:rsidR="001F1052" w:rsidRPr="003F681A" w:rsidRDefault="001F1052" w:rsidP="00667434">
                  <w:pPr>
                    <w:tabs>
                      <w:tab w:val="left" w:pos="3390"/>
                    </w:tabs>
                    <w:ind w:left="-900" w:firstLine="900"/>
                    <w:jc w:val="both"/>
                    <w:rPr>
                      <w:i/>
                      <w:sz w:val="32"/>
                      <w:szCs w:val="32"/>
                    </w:rPr>
                  </w:pPr>
                  <w:r w:rsidRPr="000958FC">
                    <w:rPr>
                      <w:b/>
                      <w:i/>
                      <w:sz w:val="32"/>
                      <w:szCs w:val="32"/>
                      <w:vertAlign w:val="subscript"/>
                    </w:rPr>
                    <w:t xml:space="preserve">                                                                              </w:t>
                  </w:r>
                </w:p>
                <w:p w:rsidR="001F1052" w:rsidRDefault="001F1052" w:rsidP="00667434"/>
              </w:txbxContent>
            </v:textbox>
          </v:rect>
        </w:pict>
      </w:r>
      <w:r w:rsidR="00667434">
        <w:rPr>
          <w:noProof/>
        </w:rPr>
        <w:drawing>
          <wp:inline distT="0" distB="0" distL="0" distR="0">
            <wp:extent cx="2152650" cy="1762125"/>
            <wp:effectExtent l="1905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A75A98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3. </w:t>
      </w:r>
      <w:r w:rsidRPr="00A75A98">
        <w:rPr>
          <w:b/>
          <w:i/>
          <w:sz w:val="28"/>
          <w:szCs w:val="28"/>
          <w:u w:val="single"/>
        </w:rPr>
        <w:t>Геометрический смысл производной.</w:t>
      </w:r>
    </w:p>
    <w:p w:rsidR="00667434" w:rsidRPr="00AB7811" w:rsidRDefault="00D372A7" w:rsidP="00667434">
      <w:pPr>
        <w:tabs>
          <w:tab w:val="left" w:pos="3390"/>
        </w:tabs>
        <w:ind w:left="-900"/>
        <w:jc w:val="both"/>
        <w:rPr>
          <w:b/>
          <w:i/>
          <w:sz w:val="28"/>
          <w:szCs w:val="28"/>
        </w:rPr>
      </w:pPr>
      <w:r w:rsidRPr="00D372A7">
        <w:rPr>
          <w:b/>
          <w:i/>
          <w:noProof/>
          <w:sz w:val="32"/>
          <w:szCs w:val="32"/>
        </w:rPr>
        <w:pict>
          <v:rect id="_x0000_s1046" style="position:absolute;left:0;text-align:left;margin-left:2in;margin-top:11.9pt;width:342pt;height:97.5pt;z-index:251513344" strokecolor="white">
            <v:textbox style="mso-next-textbox:#_x0000_s1046">
              <w:txbxContent>
                <w:p w:rsidR="001F1052" w:rsidRPr="00BC725A" w:rsidRDefault="001F1052" w:rsidP="00667434">
                  <w:pPr>
                    <w:ind w:firstLine="851"/>
                    <w:jc w:val="both"/>
                    <w:rPr>
                      <w:i/>
                      <w:sz w:val="28"/>
                      <w:szCs w:val="28"/>
                    </w:rPr>
                  </w:pPr>
                  <w:r w:rsidRPr="00BC725A">
                    <w:rPr>
                      <w:i/>
                      <w:sz w:val="28"/>
                      <w:szCs w:val="28"/>
                    </w:rPr>
                    <w:t xml:space="preserve">Если к графику функции у = </w:t>
                  </w:r>
                  <w:r w:rsidRPr="00BC725A">
                    <w:rPr>
                      <w:i/>
                      <w:sz w:val="28"/>
                      <w:szCs w:val="28"/>
                      <w:lang w:val="en-US"/>
                    </w:rPr>
                    <w:t>f</w:t>
                  </w:r>
                  <w:r w:rsidRPr="00BC725A">
                    <w:rPr>
                      <w:i/>
                      <w:sz w:val="28"/>
                      <w:szCs w:val="28"/>
                    </w:rPr>
                    <w:t>(</w:t>
                  </w:r>
                  <w:proofErr w:type="spellStart"/>
                  <w:r w:rsidRPr="00BC725A">
                    <w:rPr>
                      <w:i/>
                      <w:sz w:val="28"/>
                      <w:szCs w:val="28"/>
                    </w:rPr>
                    <w:t>х</w:t>
                  </w:r>
                  <w:proofErr w:type="spellEnd"/>
                  <w:r w:rsidRPr="00BC725A">
                    <w:rPr>
                      <w:i/>
                      <w:sz w:val="28"/>
                      <w:szCs w:val="28"/>
                    </w:rPr>
                    <w:t>) в точке с абсциссой х=х</w:t>
                  </w:r>
                  <w:proofErr w:type="gramStart"/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>0</w:t>
                  </w:r>
                  <w:proofErr w:type="gramEnd"/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 xml:space="preserve">  </w:t>
                  </w:r>
                  <w:r w:rsidRPr="00BC725A">
                    <w:rPr>
                      <w:i/>
                      <w:sz w:val="28"/>
                      <w:szCs w:val="28"/>
                    </w:rPr>
                    <w:t xml:space="preserve">можно провести касательную, непараллельную оси </w:t>
                  </w:r>
                  <w:proofErr w:type="spellStart"/>
                  <w:r w:rsidRPr="00BC725A">
                    <w:rPr>
                      <w:i/>
                      <w:sz w:val="28"/>
                      <w:szCs w:val="28"/>
                    </w:rPr>
                    <w:t>Оу</w:t>
                  </w:r>
                  <w:proofErr w:type="spellEnd"/>
                  <w:r w:rsidRPr="00BC725A">
                    <w:rPr>
                      <w:i/>
                      <w:sz w:val="28"/>
                      <w:szCs w:val="28"/>
                    </w:rPr>
                    <w:t>, то значение производной в точке х=х</w:t>
                  </w:r>
                  <w:r w:rsidRPr="00BC725A">
                    <w:rPr>
                      <w:i/>
                      <w:sz w:val="28"/>
                      <w:szCs w:val="28"/>
                      <w:vertAlign w:val="subscript"/>
                    </w:rPr>
                    <w:t>0</w:t>
                  </w:r>
                  <w:r w:rsidRPr="00BC725A">
                    <w:rPr>
                      <w:i/>
                      <w:sz w:val="28"/>
                      <w:szCs w:val="28"/>
                    </w:rPr>
                    <w:t xml:space="preserve"> равно угловому коэффициенту касательной.</w:t>
                  </w:r>
                </w:p>
              </w:txbxContent>
            </v:textbox>
          </v:rect>
        </w:pict>
      </w:r>
      <w:r w:rsidR="00667434">
        <w:rPr>
          <w:b/>
          <w:i/>
          <w:sz w:val="32"/>
          <w:szCs w:val="32"/>
        </w:rPr>
        <w:t xml:space="preserve">                                             </w:t>
      </w:r>
    </w:p>
    <w:p w:rsidR="00667434" w:rsidRPr="00157E1A" w:rsidRDefault="00D372A7" w:rsidP="00667434">
      <w:pPr>
        <w:tabs>
          <w:tab w:val="left" w:pos="3390"/>
        </w:tabs>
        <w:ind w:left="-900"/>
        <w:jc w:val="both"/>
        <w:rPr>
          <w:i/>
          <w:sz w:val="32"/>
          <w:szCs w:val="32"/>
        </w:rPr>
      </w:pPr>
      <w:r w:rsidRPr="00D372A7">
        <w:rPr>
          <w:b/>
          <w:i/>
          <w:noProof/>
          <w:sz w:val="32"/>
          <w:szCs w:val="32"/>
          <w:u w:val="single"/>
        </w:rPr>
        <w:pict>
          <v:rect id="_x0000_s1043" style="position:absolute;left:0;text-align:left;margin-left:-25.05pt;margin-top:15.3pt;width:17.4pt;height:21.7pt;z-index:251510272" strokecolor="white">
            <v:textbox style="mso-next-textbox:#_x0000_s1043">
              <w:txbxContent>
                <w:p w:rsidR="001F1052" w:rsidRPr="001C3734" w:rsidRDefault="001F1052" w:rsidP="00667434">
                  <w:pPr>
                    <w:rPr>
                      <w:b/>
                    </w:rPr>
                  </w:pPr>
                  <w:r>
                    <w:rPr>
                      <w:b/>
                    </w:rPr>
                    <w:t>у</w:t>
                  </w:r>
                </w:p>
              </w:txbxContent>
            </v:textbox>
          </v:rect>
        </w:pict>
      </w:r>
      <w:r w:rsidRPr="00D372A7">
        <w:rPr>
          <w:b/>
          <w:i/>
          <w:noProof/>
          <w:sz w:val="32"/>
          <w:szCs w:val="32"/>
          <w:u w:val="single"/>
        </w:rPr>
        <w:pict>
          <v:line id="_x0000_s1037" style="position:absolute;left:0;text-align:left;flip:y;z-index:251504128" from="-3.95pt,16.5pt" to="-3.95pt,196.5pt">
            <v:stroke endarrow="block"/>
          </v:line>
        </w:pict>
      </w:r>
    </w:p>
    <w:p w:rsidR="00667434" w:rsidRPr="00A75A98" w:rsidRDefault="00D372A7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shape id="_x0000_s1040" style="position:absolute;left:0;text-align:left;margin-left:-49.85pt;margin-top:3.4pt;width:126.05pt;height:107.9pt;z-index:251507200" coordsize="2160,1980" path="m2160,v-90,645,-180,1290,-540,1620c1260,1950,270,1920,,1980e" filled="f">
            <v:path arrowok="t"/>
          </v:shape>
        </w:pict>
      </w:r>
      <w:r w:rsidR="00667434" w:rsidRPr="00A75A98">
        <w:rPr>
          <w:i/>
          <w:sz w:val="32"/>
          <w:szCs w:val="32"/>
        </w:rPr>
        <w:t xml:space="preserve">             </w:t>
      </w:r>
      <w:r w:rsidR="00667434">
        <w:rPr>
          <w:i/>
          <w:sz w:val="32"/>
          <w:szCs w:val="32"/>
        </w:rPr>
        <w:t xml:space="preserve">        </w:t>
      </w:r>
      <w:r w:rsidR="00667434" w:rsidRPr="00157E1A">
        <w:rPr>
          <w:i/>
          <w:sz w:val="32"/>
          <w:szCs w:val="32"/>
          <w:lang w:val="en-US"/>
        </w:rPr>
        <w:t>y</w:t>
      </w:r>
      <w:r w:rsidR="00667434" w:rsidRPr="00A75A98">
        <w:rPr>
          <w:i/>
          <w:sz w:val="32"/>
          <w:szCs w:val="32"/>
        </w:rPr>
        <w:t>=</w:t>
      </w:r>
      <w:r w:rsidR="00667434" w:rsidRPr="00157E1A">
        <w:rPr>
          <w:i/>
          <w:sz w:val="32"/>
          <w:szCs w:val="32"/>
          <w:lang w:val="en-US"/>
        </w:rPr>
        <w:t>f</w:t>
      </w:r>
      <w:r w:rsidR="00667434" w:rsidRPr="00A75A98">
        <w:rPr>
          <w:i/>
          <w:sz w:val="32"/>
          <w:szCs w:val="32"/>
        </w:rPr>
        <w:t>(</w:t>
      </w:r>
      <w:r w:rsidR="00667434" w:rsidRPr="00157E1A">
        <w:rPr>
          <w:i/>
          <w:sz w:val="32"/>
          <w:szCs w:val="32"/>
          <w:lang w:val="en-US"/>
        </w:rPr>
        <w:t>x</w:t>
      </w:r>
      <w:r w:rsidR="00667434" w:rsidRPr="00A75A98">
        <w:rPr>
          <w:i/>
          <w:sz w:val="32"/>
          <w:szCs w:val="32"/>
        </w:rPr>
        <w:t>)</w:t>
      </w:r>
    </w:p>
    <w:p w:rsidR="00667434" w:rsidRDefault="00D372A7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 w:rsidRPr="00D372A7">
        <w:rPr>
          <w:i/>
          <w:noProof/>
          <w:sz w:val="32"/>
          <w:szCs w:val="32"/>
        </w:rPr>
        <w:pict>
          <v:line id="_x0000_s1054" style="position:absolute;left:0;text-align:left;flip:y;z-index:251521536" from="70.95pt,.2pt" to="82.65pt,16.4pt"/>
        </w:pict>
      </w:r>
      <w:r>
        <w:rPr>
          <w:b/>
          <w:i/>
          <w:noProof/>
          <w:sz w:val="32"/>
          <w:szCs w:val="32"/>
          <w:u w:val="single"/>
        </w:rPr>
        <w:pict>
          <v:line id="_x0000_s1055" style="position:absolute;left:0;text-align:left;z-index:251522560" from="82.65pt,.2pt" to="109.65pt,.2pt"/>
        </w:pict>
      </w:r>
      <w:r>
        <w:rPr>
          <w:b/>
          <w:i/>
          <w:noProof/>
          <w:sz w:val="32"/>
          <w:szCs w:val="32"/>
          <w:u w:val="single"/>
        </w:rPr>
        <w:pict>
          <v:line id="_x0000_s1039" style="position:absolute;left:0;text-align:left;flip:y;z-index:251506176" from="-30.35pt,16.4pt" to="99.45pt,151.4pt"/>
        </w:pic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</w:p>
    <w:p w:rsidR="00667434" w:rsidRDefault="00D372A7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line id="_x0000_s1053" style="position:absolute;left:0;text-align:left;z-index:251520512" from="50.7pt,11.8pt" to="50.7pt,71.05pt"/>
        </w:pict>
      </w:r>
    </w:p>
    <w:p w:rsidR="00667434" w:rsidRPr="000958FC" w:rsidRDefault="00D372A7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48" style="position:absolute;left:0;text-align:left;margin-left:5in;margin-top:12.35pt;width:105.2pt;height:33.95pt;z-index:251515392;mso-wrap-style:none">
            <v:textbox style="mso-next-textbox:#_x0000_s1048;mso-fit-shape-to-text:t">
              <w:txbxContent>
                <w:p w:rsidR="001F1052" w:rsidRPr="00AB7811" w:rsidRDefault="001F1052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7811">
                    <w:rPr>
                      <w:b/>
                      <w:i/>
                      <w:position w:val="-20"/>
                      <w:sz w:val="28"/>
                      <w:szCs w:val="28"/>
                    </w:rPr>
                    <w:object w:dxaOrig="1800" w:dyaOrig="520">
                      <v:shape id="_x0000_i1161" type="#_x0000_t75" style="width:90pt;height:26.25pt" o:ole="">
                        <v:imagedata r:id="rId220" o:title=""/>
                      </v:shape>
                      <o:OLEObject Type="Embed" ProgID="Equation.3" ShapeID="_x0000_i1161" DrawAspect="Content" ObjectID="_1455110413" r:id="rId221"/>
                    </w:objec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9" style="position:absolute;left:0;text-align:left;margin-left:261pt;margin-top:12.35pt;width:70.2pt;height:28.95pt;z-index:251516416;mso-wrap-style:none" strokecolor="white">
            <v:textbox style="mso-next-textbox:#_x0000_s1049;mso-fit-shape-to-text:t">
              <w:txbxContent>
                <w:p w:rsidR="001F1052" w:rsidRPr="00AB7811" w:rsidRDefault="001F1052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AB7811">
                    <w:rPr>
                      <w:b/>
                      <w:i/>
                      <w:position w:val="-12"/>
                      <w:sz w:val="28"/>
                      <w:szCs w:val="28"/>
                    </w:rPr>
                    <w:object w:dxaOrig="1100" w:dyaOrig="420">
                      <v:shape id="_x0000_i1162" type="#_x0000_t75" style="width:54.75pt;height:21pt" o:ole="">
                        <v:imagedata r:id="rId222" o:title=""/>
                      </v:shape>
                      <o:OLEObject Type="Embed" ProgID="Equation.3" ShapeID="_x0000_i1162" DrawAspect="Content" ObjectID="_1455110414" r:id="rId223"/>
                    </w:objec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7" style="position:absolute;left:0;text-align:left;margin-left:148.95pt;margin-top:12.35pt;width:87.2pt;height:33.95pt;z-index:251514368;mso-wrap-style:none">
            <v:textbox style="mso-next-textbox:#_x0000_s1047;mso-fit-shape-to-text:t">
              <w:txbxContent>
                <w:p w:rsidR="001F1052" w:rsidRPr="00AB7811" w:rsidRDefault="001F1052" w:rsidP="00667434">
                  <w:pPr>
                    <w:rPr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AB7811">
                    <w:rPr>
                      <w:b/>
                      <w:i/>
                      <w:position w:val="-20"/>
                      <w:sz w:val="28"/>
                      <w:szCs w:val="28"/>
                      <w:lang w:val="en-US"/>
                    </w:rPr>
                    <w:object w:dxaOrig="1440" w:dyaOrig="520">
                      <v:shape id="_x0000_i1163" type="#_x0000_t75" style="width:1in;height:26.25pt" o:ole="">
                        <v:imagedata r:id="rId224" o:title=""/>
                      </v:shape>
                      <o:OLEObject Type="Embed" ProgID="Equation.3" ShapeID="_x0000_i1163" DrawAspect="Content" ObjectID="_1455110415" r:id="rId225"/>
                    </w:object>
                  </w:r>
                </w:p>
              </w:txbxContent>
            </v:textbox>
          </v:rect>
        </w:pict>
      </w:r>
    </w:p>
    <w:p w:rsidR="00667434" w:rsidRPr="000958FC" w:rsidRDefault="00D372A7" w:rsidP="00667434">
      <w:pPr>
        <w:tabs>
          <w:tab w:val="left" w:pos="3390"/>
        </w:tabs>
        <w:ind w:left="-900" w:firstLine="900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rect id="_x0000_s1045" style="position:absolute;left:0;text-align:left;margin-left:92.05pt;margin-top:9.9pt;width:16.8pt;height:18pt;z-index:251512320" strokecolor="white">
            <v:textbox style="mso-next-textbox:#_x0000_s1045">
              <w:txbxContent>
                <w:p w:rsidR="001F1052" w:rsidRPr="001C3734" w:rsidRDefault="001F1052" w:rsidP="00667434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х</w:t>
                  </w:r>
                  <w:proofErr w:type="spellEnd"/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rect id="_x0000_s1044" style="position:absolute;left:0;text-align:left;margin-left:-30.35pt;margin-top:9.9pt;width:20.2pt;height:18pt;z-index:251511296" strokecolor="white">
            <v:textbox style="mso-next-textbox:#_x0000_s1044">
              <w:txbxContent>
                <w:p w:rsidR="001F1052" w:rsidRDefault="001F1052" w:rsidP="00667434">
                  <w:r>
                    <w:t>0</w:t>
                  </w:r>
                </w:p>
              </w:txbxContent>
            </v:textbox>
          </v:rect>
        </w:pict>
      </w:r>
      <w:r>
        <w:rPr>
          <w:b/>
          <w:i/>
          <w:noProof/>
          <w:sz w:val="32"/>
          <w:szCs w:val="32"/>
          <w:u w:val="single"/>
        </w:rPr>
        <w:pict>
          <v:shape id="_x0000_s1041" style="position:absolute;left:0;text-align:left;margin-left:19.05pt;margin-top:6.9pt;width:4.2pt;height:27.75pt;z-index:251508224" coordsize="84,555" path="m,hdc17,86,39,170,60,255v24,97,,200,,300e" filled="f">
            <v:path arrowok="t"/>
          </v:shape>
        </w:pict>
      </w:r>
    </w:p>
    <w:p w:rsidR="00667434" w:rsidRDefault="00D372A7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D372A7">
        <w:rPr>
          <w:b/>
          <w:i/>
          <w:noProof/>
          <w:sz w:val="32"/>
          <w:szCs w:val="32"/>
          <w:u w:val="single"/>
        </w:rPr>
        <w:pict>
          <v:line id="_x0000_s1038" style="position:absolute;left:0;text-align:left;z-index:251505152" from="-34.8pt,16.25pt" to="108.85pt,16.25pt">
            <v:stroke endarrow="block"/>
          </v:line>
        </w:pict>
      </w:r>
      <w:r w:rsidRPr="00D372A7">
        <w:rPr>
          <w:b/>
          <w:i/>
          <w:noProof/>
          <w:sz w:val="32"/>
          <w:szCs w:val="32"/>
          <w:u w:val="single"/>
        </w:rPr>
        <w:pict>
          <v:shape id="_x0000_s1042" style="position:absolute;left:0;text-align:left;margin-left:5.8pt;margin-top:.5pt;width:13.25pt;height:15.75pt;z-index:251509248" coordsize="266,315" path="m176,hdc35,47,148,199,71,315,49,282,,240,101,240v57,,106,45,165,45e" filled="f">
            <v:path arrowok="t"/>
          </v:shape>
        </w:pict>
      </w:r>
    </w:p>
    <w:p w:rsidR="00667434" w:rsidRPr="00A75A98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</w:rPr>
      </w:pPr>
      <w:r w:rsidRPr="00A75A98">
        <w:rPr>
          <w:i/>
          <w:sz w:val="32"/>
          <w:szCs w:val="32"/>
        </w:rPr>
        <w:t xml:space="preserve">   </w:t>
      </w:r>
      <w:r>
        <w:rPr>
          <w:i/>
          <w:sz w:val="32"/>
          <w:szCs w:val="32"/>
        </w:rPr>
        <w:t xml:space="preserve">        </w:t>
      </w:r>
      <w:r w:rsidRPr="00A75A98">
        <w:rPr>
          <w:i/>
          <w:sz w:val="32"/>
          <w:szCs w:val="32"/>
        </w:rPr>
        <w:t xml:space="preserve"> </w:t>
      </w:r>
      <w:proofErr w:type="gramStart"/>
      <w:r>
        <w:rPr>
          <w:i/>
          <w:sz w:val="32"/>
          <w:szCs w:val="32"/>
          <w:lang w:val="en-US"/>
        </w:rPr>
        <w:t>x</w:t>
      </w:r>
      <w:r w:rsidRPr="00A75A98">
        <w:rPr>
          <w:i/>
          <w:sz w:val="32"/>
          <w:szCs w:val="32"/>
          <w:vertAlign w:val="subscript"/>
        </w:rPr>
        <w:t>0</w:t>
      </w:r>
      <w:proofErr w:type="gramEnd"/>
    </w:p>
    <w:p w:rsidR="00667434" w:rsidRDefault="00667434" w:rsidP="00667434">
      <w:pPr>
        <w:tabs>
          <w:tab w:val="left" w:pos="5880"/>
        </w:tabs>
        <w:ind w:left="-900" w:firstLine="90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 w:rsidRPr="00AB7811">
        <w:rPr>
          <w:i/>
          <w:position w:val="-10"/>
          <w:sz w:val="32"/>
          <w:szCs w:val="32"/>
        </w:rPr>
        <w:object w:dxaOrig="180" w:dyaOrig="340">
          <v:shape id="_x0000_i1126" type="#_x0000_t75" style="width:9pt;height:17.25pt" o:ole="">
            <v:imagedata r:id="rId16" o:title=""/>
          </v:shape>
          <o:OLEObject Type="Embed" ProgID="Equation.3" ShapeID="_x0000_i1126" DrawAspect="Content" ObjectID="_1455110378" r:id="rId226"/>
        </w:object>
      </w:r>
      <w:r w:rsidRPr="00AB7811">
        <w:rPr>
          <w:i/>
          <w:position w:val="-10"/>
          <w:sz w:val="32"/>
          <w:szCs w:val="32"/>
        </w:rPr>
        <w:object w:dxaOrig="180" w:dyaOrig="340">
          <v:shape id="_x0000_i1127" type="#_x0000_t75" style="width:9pt;height:17.25pt" o:ole="">
            <v:imagedata r:id="rId16" o:title=""/>
          </v:shape>
          <o:OLEObject Type="Embed" ProgID="Equation.3" ShapeID="_x0000_i1127" DrawAspect="Content" ObjectID="_1455110379" r:id="rId227"/>
        </w:objec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420BE6" w:rsidRPr="00420BE6" w:rsidRDefault="00420BE6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2C7FB2" w:rsidRDefault="00667434" w:rsidP="00667434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4. </w:t>
      </w:r>
      <w:r w:rsidRPr="002C7FB2">
        <w:rPr>
          <w:b/>
          <w:i/>
          <w:sz w:val="28"/>
          <w:szCs w:val="28"/>
          <w:u w:val="single"/>
        </w:rPr>
        <w:t>Условие дифференцируемости функции.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BC725A" w:rsidRDefault="00667434" w:rsidP="00667434">
      <w:pPr>
        <w:tabs>
          <w:tab w:val="left" w:pos="3390"/>
        </w:tabs>
        <w:ind w:firstLine="360"/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>Если функция дифференцируема в точке, то она и непрерывна в этой точке.</w:t>
      </w:r>
    </w:p>
    <w:p w:rsidR="00667434" w:rsidRPr="00BC725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Pr="00BC725A" w:rsidRDefault="00667434" w:rsidP="00667434">
      <w:pPr>
        <w:tabs>
          <w:tab w:val="left" w:pos="3390"/>
        </w:tabs>
        <w:ind w:firstLine="426"/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>Если в некоторой точке к графику функции можно провести касательную, не перпендикулярную оси абсцисс, то в этой точке функция дифференцируема.</w:t>
      </w:r>
    </w:p>
    <w:p w:rsidR="00667434" w:rsidRPr="00BC725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5.Уравнение касательной.</w:t>
      </w:r>
    </w:p>
    <w:p w:rsidR="00667434" w:rsidRPr="00C2663E" w:rsidRDefault="00D372A7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ect id="_x0000_s1061" style="position:absolute;left:0;text-align:left;margin-left:130.5pt;margin-top:9pt;width:193.2pt;height:33.95pt;z-index:251528704;mso-wrap-style:none">
            <v:textbox style="mso-next-textbox:#_x0000_s1061;mso-fit-shape-to-text:t">
              <w:txbxContent>
                <w:p w:rsidR="001F1052" w:rsidRPr="00C2663E" w:rsidRDefault="001F1052" w:rsidP="00667434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C2663E">
                    <w:rPr>
                      <w:b/>
                      <w:i/>
                      <w:position w:val="-20"/>
                      <w:sz w:val="28"/>
                      <w:szCs w:val="28"/>
                    </w:rPr>
                    <w:object w:dxaOrig="3560" w:dyaOrig="520">
                      <v:shape id="_x0000_i1164" type="#_x0000_t75" style="width:177.75pt;height:26.25pt" o:ole="">
                        <v:imagedata r:id="rId228" o:title=""/>
                      </v:shape>
                      <o:OLEObject Type="Embed" ProgID="Equation.3" ShapeID="_x0000_i1164" DrawAspect="Content" ObjectID="_1455110416" r:id="rId229"/>
                    </w:object>
                  </w:r>
                </w:p>
              </w:txbxContent>
            </v:textbox>
          </v:rect>
        </w:pic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  <w:pict>
          <v:group id="_x0000_s1026" editas="canvas" style="width:3in;height:54pt;mso-position-horizontal-relative:char;mso-position-vertical-relative:line" coordorigin="2274,2218" coordsize="3388,836">
            <o:lock v:ext="edit" aspectratio="t"/>
            <v:shape id="_x0000_s1027" type="#_x0000_t75" style="position:absolute;left:2274;top:2218;width:3388;height:836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667434" w:rsidRDefault="00667434" w:rsidP="00667434">
      <w:pPr>
        <w:tabs>
          <w:tab w:val="left" w:pos="3390"/>
        </w:tabs>
        <w:ind w:left="-900" w:firstLine="900"/>
        <w:jc w:val="both"/>
        <w:rPr>
          <w:i/>
          <w:sz w:val="32"/>
          <w:szCs w:val="32"/>
          <w:u w:val="single"/>
        </w:rPr>
      </w:pPr>
      <w:r>
        <w:rPr>
          <w:i/>
          <w:sz w:val="32"/>
          <w:szCs w:val="32"/>
        </w:rPr>
        <w:t xml:space="preserve">   </w:t>
      </w:r>
      <w:r w:rsidRPr="002C7FB2">
        <w:rPr>
          <w:b/>
          <w:i/>
          <w:sz w:val="28"/>
          <w:szCs w:val="28"/>
          <w:u w:val="single"/>
        </w:rPr>
        <w:t>Алгоритм составления уравнения касательной:</w:t>
      </w:r>
      <w:r w:rsidRPr="002C7FB2">
        <w:rPr>
          <w:i/>
          <w:sz w:val="32"/>
          <w:szCs w:val="32"/>
          <w:u w:val="single"/>
        </w:rPr>
        <w:t xml:space="preserve"> </w:t>
      </w:r>
    </w:p>
    <w:p w:rsidR="00667434" w:rsidRPr="002C7FB2" w:rsidRDefault="00667434" w:rsidP="00667434">
      <w:pPr>
        <w:tabs>
          <w:tab w:val="left" w:pos="3390"/>
        </w:tabs>
        <w:ind w:left="-900" w:firstLine="900"/>
        <w:jc w:val="both"/>
        <w:rPr>
          <w:i/>
          <w:sz w:val="16"/>
          <w:szCs w:val="16"/>
          <w:u w:val="single"/>
        </w:rPr>
      </w:pP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Обозначить абсциссу точки касания </w:t>
      </w:r>
      <w:r w:rsidRPr="00BC725A">
        <w:rPr>
          <w:i/>
          <w:position w:val="-12"/>
          <w:sz w:val="28"/>
          <w:szCs w:val="28"/>
        </w:rPr>
        <w:object w:dxaOrig="279" w:dyaOrig="360">
          <v:shape id="_x0000_i1128" type="#_x0000_t75" style="width:14.25pt;height:18pt" o:ole="">
            <v:imagedata r:id="rId230" o:title=""/>
          </v:shape>
          <o:OLEObject Type="Embed" ProgID="Equation.3" ShapeID="_x0000_i1128" DrawAspect="Content" ObjectID="_1455110380" r:id="rId231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Вычислить </w:t>
      </w:r>
      <w:r w:rsidRPr="00BC725A">
        <w:rPr>
          <w:i/>
          <w:position w:val="-12"/>
          <w:sz w:val="28"/>
          <w:szCs w:val="28"/>
        </w:rPr>
        <w:object w:dxaOrig="639" w:dyaOrig="360">
          <v:shape id="_x0000_i1129" type="#_x0000_t75" style="width:32.25pt;height:18pt" o:ole="">
            <v:imagedata r:id="rId232" o:title=""/>
          </v:shape>
          <o:OLEObject Type="Embed" ProgID="Equation.3" ShapeID="_x0000_i1129" DrawAspect="Content" ObjectID="_1455110381" r:id="rId233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Найти </w:t>
      </w:r>
      <w:r w:rsidRPr="00BC725A">
        <w:rPr>
          <w:i/>
          <w:position w:val="-10"/>
          <w:sz w:val="28"/>
          <w:szCs w:val="28"/>
        </w:rPr>
        <w:object w:dxaOrig="600" w:dyaOrig="320">
          <v:shape id="_x0000_i1130" type="#_x0000_t75" style="width:30pt;height:15.75pt" o:ole="">
            <v:imagedata r:id="rId234" o:title=""/>
          </v:shape>
          <o:OLEObject Type="Embed" ProgID="Equation.3" ShapeID="_x0000_i1130" DrawAspect="Content" ObjectID="_1455110382" r:id="rId235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Вычислить </w:t>
      </w:r>
      <w:r w:rsidRPr="00BC725A">
        <w:rPr>
          <w:i/>
          <w:position w:val="-12"/>
          <w:sz w:val="28"/>
          <w:szCs w:val="28"/>
        </w:rPr>
        <w:object w:dxaOrig="700" w:dyaOrig="360">
          <v:shape id="_x0000_i1131" type="#_x0000_t75" style="width:35.25pt;height:18pt" o:ole="">
            <v:imagedata r:id="rId236" o:title=""/>
          </v:shape>
          <o:OLEObject Type="Embed" ProgID="Equation.3" ShapeID="_x0000_i1131" DrawAspect="Content" ObjectID="_1455110383" r:id="rId237"/>
        </w:object>
      </w:r>
      <w:r w:rsidRPr="00BC725A">
        <w:rPr>
          <w:i/>
          <w:sz w:val="28"/>
          <w:szCs w:val="28"/>
        </w:rPr>
        <w:t>.</w:t>
      </w:r>
    </w:p>
    <w:p w:rsidR="00667434" w:rsidRPr="00BC725A" w:rsidRDefault="00667434" w:rsidP="00667434">
      <w:pPr>
        <w:numPr>
          <w:ilvl w:val="0"/>
          <w:numId w:val="3"/>
        </w:numPr>
        <w:tabs>
          <w:tab w:val="left" w:pos="3390"/>
        </w:tabs>
        <w:jc w:val="both"/>
        <w:rPr>
          <w:i/>
          <w:sz w:val="28"/>
          <w:szCs w:val="28"/>
        </w:rPr>
      </w:pPr>
      <w:r w:rsidRPr="00BC725A">
        <w:rPr>
          <w:i/>
          <w:sz w:val="28"/>
          <w:szCs w:val="28"/>
        </w:rPr>
        <w:t xml:space="preserve">Подставить значения </w:t>
      </w:r>
      <w:r w:rsidRPr="00BC725A">
        <w:rPr>
          <w:i/>
          <w:position w:val="-12"/>
          <w:sz w:val="28"/>
          <w:szCs w:val="28"/>
        </w:rPr>
        <w:object w:dxaOrig="1640" w:dyaOrig="360">
          <v:shape id="_x0000_i1132" type="#_x0000_t75" style="width:81.75pt;height:18pt" o:ole="">
            <v:imagedata r:id="rId238" o:title=""/>
          </v:shape>
          <o:OLEObject Type="Embed" ProgID="Equation.3" ShapeID="_x0000_i1132" DrawAspect="Content" ObjectID="_1455110384" r:id="rId239"/>
        </w:object>
      </w:r>
      <w:r w:rsidRPr="00BC725A">
        <w:rPr>
          <w:i/>
          <w:sz w:val="28"/>
          <w:szCs w:val="28"/>
        </w:rPr>
        <w:t xml:space="preserve"> в формулу.</w:t>
      </w:r>
    </w:p>
    <w:p w:rsidR="00667434" w:rsidRDefault="00667434" w:rsidP="00667434">
      <w:pPr>
        <w:tabs>
          <w:tab w:val="left" w:pos="3390"/>
        </w:tabs>
        <w:ind w:left="825"/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Пример 1.</w:t>
      </w:r>
      <w:r>
        <w:rPr>
          <w:b/>
          <w:i/>
          <w:sz w:val="28"/>
          <w:szCs w:val="28"/>
        </w:rPr>
        <w:t xml:space="preserve">   Напишите уравнение касательной к графику функции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</w:t>
      </w:r>
      <w:r w:rsidRPr="002B5C6D">
        <w:rPr>
          <w:b/>
          <w:i/>
          <w:position w:val="-10"/>
          <w:sz w:val="28"/>
          <w:szCs w:val="28"/>
        </w:rPr>
        <w:object w:dxaOrig="1420" w:dyaOrig="360">
          <v:shape id="_x0000_i1133" type="#_x0000_t75" style="width:71.25pt;height:18pt" o:ole="">
            <v:imagedata r:id="rId240" o:title=""/>
          </v:shape>
          <o:OLEObject Type="Embed" ProgID="Equation.3" ShapeID="_x0000_i1133" DrawAspect="Content" ObjectID="_1455110385" r:id="rId241"/>
        </w:object>
      </w:r>
      <w:r>
        <w:rPr>
          <w:b/>
          <w:i/>
          <w:sz w:val="28"/>
          <w:szCs w:val="28"/>
        </w:rPr>
        <w:t xml:space="preserve"> в точке с абсциссой </w:t>
      </w:r>
      <w:proofErr w:type="spellStart"/>
      <w:r>
        <w:rPr>
          <w:b/>
          <w:i/>
          <w:sz w:val="28"/>
          <w:szCs w:val="28"/>
        </w:rPr>
        <w:t>х</w:t>
      </w:r>
      <w:proofErr w:type="spellEnd"/>
      <w:r>
        <w:rPr>
          <w:b/>
          <w:i/>
          <w:sz w:val="28"/>
          <w:szCs w:val="28"/>
        </w:rPr>
        <w:t xml:space="preserve"> = 1.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Решение.</w: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1. </w:t>
      </w:r>
      <w:r w:rsidRPr="002B5C6D">
        <w:rPr>
          <w:b/>
          <w:i/>
          <w:position w:val="-12"/>
          <w:sz w:val="28"/>
          <w:szCs w:val="28"/>
        </w:rPr>
        <w:object w:dxaOrig="680" w:dyaOrig="360">
          <v:shape id="_x0000_i1134" type="#_x0000_t75" style="width:33.75pt;height:18pt" o:ole="">
            <v:imagedata r:id="rId242" o:title=""/>
          </v:shape>
          <o:OLEObject Type="Embed" ProgID="Equation.3" ShapeID="_x0000_i1134" DrawAspect="Content" ObjectID="_1455110386" r:id="rId243"/>
        </w:object>
      </w:r>
      <w:r>
        <w:rPr>
          <w:b/>
          <w:i/>
          <w:sz w:val="28"/>
          <w:szCs w:val="28"/>
        </w:rPr>
        <w:t xml:space="preserve">  </w:t>
      </w:r>
      <w:r w:rsidRPr="002B5C6D">
        <w:rPr>
          <w:b/>
          <w:i/>
          <w:position w:val="-10"/>
          <w:sz w:val="28"/>
          <w:szCs w:val="28"/>
        </w:rPr>
        <w:object w:dxaOrig="1780" w:dyaOrig="360">
          <v:shape id="_x0000_i1135" type="#_x0000_t75" style="width:89.25pt;height:18pt" o:ole="">
            <v:imagedata r:id="rId244" o:title=""/>
          </v:shape>
          <o:OLEObject Type="Embed" ProgID="Equation.3" ShapeID="_x0000_i1135" DrawAspect="Content" ObjectID="_1455110387" r:id="rId245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2.  </w:t>
      </w:r>
      <w:r w:rsidRPr="002B5C6D">
        <w:rPr>
          <w:b/>
          <w:i/>
          <w:position w:val="-12"/>
          <w:sz w:val="28"/>
          <w:szCs w:val="28"/>
        </w:rPr>
        <w:object w:dxaOrig="2160" w:dyaOrig="380">
          <v:shape id="_x0000_i1136" type="#_x0000_t75" style="width:108pt;height:18.75pt" o:ole="">
            <v:imagedata r:id="rId246" o:title=""/>
          </v:shape>
          <o:OLEObject Type="Embed" ProgID="Equation.3" ShapeID="_x0000_i1136" DrawAspect="Content" ObjectID="_1455110388" r:id="rId247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3.  </w:t>
      </w:r>
      <w:r w:rsidRPr="002B5C6D">
        <w:rPr>
          <w:b/>
          <w:i/>
          <w:position w:val="-10"/>
          <w:sz w:val="28"/>
          <w:szCs w:val="28"/>
        </w:rPr>
        <w:object w:dxaOrig="2900" w:dyaOrig="360">
          <v:shape id="_x0000_i1137" type="#_x0000_t75" style="width:144.75pt;height:18pt" o:ole="">
            <v:imagedata r:id="rId248" o:title=""/>
          </v:shape>
          <o:OLEObject Type="Embed" ProgID="Equation.3" ShapeID="_x0000_i1137" DrawAspect="Content" ObjectID="_1455110389" r:id="rId249"/>
        </w:object>
      </w:r>
    </w:p>
    <w:p w:rsidR="00667434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4.  </w:t>
      </w:r>
      <w:r w:rsidRPr="002B5C6D">
        <w:rPr>
          <w:b/>
          <w:i/>
          <w:position w:val="-12"/>
          <w:sz w:val="28"/>
          <w:szCs w:val="28"/>
        </w:rPr>
        <w:object w:dxaOrig="2000" w:dyaOrig="360">
          <v:shape id="_x0000_i1138" type="#_x0000_t75" style="width:99.75pt;height:18pt" o:ole="">
            <v:imagedata r:id="rId250" o:title=""/>
          </v:shape>
          <o:OLEObject Type="Embed" ProgID="Equation.3" ShapeID="_x0000_i1138" DrawAspect="Content" ObjectID="_1455110390" r:id="rId251"/>
        </w:object>
      </w:r>
    </w:p>
    <w:p w:rsidR="00667434" w:rsidRDefault="00667434" w:rsidP="00667434">
      <w:pPr>
        <w:tabs>
          <w:tab w:val="left" w:pos="339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Pr="006B648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5.  </w:t>
      </w:r>
      <w:r w:rsidRPr="002B5C6D">
        <w:rPr>
          <w:b/>
          <w:i/>
          <w:position w:val="-10"/>
          <w:sz w:val="28"/>
          <w:szCs w:val="28"/>
        </w:rPr>
        <w:object w:dxaOrig="4000" w:dyaOrig="320">
          <v:shape id="_x0000_i1139" type="#_x0000_t75" style="width:200.25pt;height:15.75pt" o:ole="">
            <v:imagedata r:id="rId252" o:title=""/>
          </v:shape>
          <o:OLEObject Type="Embed" ProgID="Equation.3" ShapeID="_x0000_i1139" DrawAspect="Content" ObjectID="_1455110391" r:id="rId253"/>
        </w:object>
      </w:r>
    </w:p>
    <w:p w:rsidR="00667434" w:rsidRDefault="00667434" w:rsidP="00667434">
      <w:pPr>
        <w:tabs>
          <w:tab w:val="left" w:pos="339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Ответ</w:t>
      </w:r>
      <w:r w:rsidRPr="006B648C">
        <w:rPr>
          <w:b/>
          <w:i/>
          <w:sz w:val="28"/>
          <w:szCs w:val="28"/>
        </w:rPr>
        <w:t xml:space="preserve">: </w:t>
      </w:r>
      <w:r>
        <w:rPr>
          <w:b/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у = 3х</w:t>
      </w:r>
      <w:r>
        <w:rPr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+</w:t>
      </w:r>
      <w:r>
        <w:rPr>
          <w:i/>
          <w:sz w:val="28"/>
          <w:szCs w:val="28"/>
        </w:rPr>
        <w:t xml:space="preserve"> </w:t>
      </w:r>
      <w:r w:rsidRPr="002364B6">
        <w:rPr>
          <w:i/>
          <w:sz w:val="28"/>
          <w:szCs w:val="28"/>
        </w:rPr>
        <w:t>3.</w:t>
      </w:r>
    </w:p>
    <w:p w:rsidR="00667434" w:rsidRPr="002B5C6D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AB4117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 w:rsidRPr="00AB4117">
        <w:rPr>
          <w:i/>
          <w:sz w:val="32"/>
          <w:szCs w:val="32"/>
        </w:rPr>
        <w:t xml:space="preserve">    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 w:rsidRPr="002C7FB2">
        <w:rPr>
          <w:b/>
          <w:i/>
          <w:sz w:val="28"/>
          <w:szCs w:val="28"/>
          <w:u w:val="single"/>
        </w:rPr>
        <w:t>Пример 2.</w:t>
      </w:r>
      <w:r w:rsidRPr="00AB4117">
        <w:rPr>
          <w:b/>
          <w:i/>
          <w:sz w:val="28"/>
          <w:szCs w:val="28"/>
        </w:rPr>
        <w:t xml:space="preserve">   </w:t>
      </w:r>
      <w:r>
        <w:rPr>
          <w:b/>
          <w:i/>
          <w:sz w:val="28"/>
          <w:szCs w:val="28"/>
        </w:rPr>
        <w:t xml:space="preserve">Найдите угловой коэффициент касательной к графику 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функции у = х</w:t>
      </w:r>
      <w:r>
        <w:rPr>
          <w:b/>
          <w:i/>
          <w:sz w:val="28"/>
          <w:szCs w:val="28"/>
          <w:vertAlign w:val="superscript"/>
        </w:rPr>
        <w:t>3</w:t>
      </w:r>
      <w:r>
        <w:rPr>
          <w:b/>
          <w:i/>
          <w:sz w:val="28"/>
          <w:szCs w:val="28"/>
        </w:rPr>
        <w:t xml:space="preserve"> в точке с абсциссой </w:t>
      </w:r>
      <w:proofErr w:type="spellStart"/>
      <w:r>
        <w:rPr>
          <w:b/>
          <w:i/>
          <w:sz w:val="28"/>
          <w:szCs w:val="28"/>
        </w:rPr>
        <w:t>х</w:t>
      </w:r>
      <w:proofErr w:type="spellEnd"/>
      <w:r>
        <w:rPr>
          <w:b/>
          <w:i/>
          <w:sz w:val="28"/>
          <w:szCs w:val="28"/>
        </w:rPr>
        <w:t xml:space="preserve"> = 2.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Решение.</w:t>
      </w:r>
    </w:p>
    <w:p w:rsidR="00667434" w:rsidRDefault="00667434" w:rsidP="00667434">
      <w:pPr>
        <w:tabs>
          <w:tab w:val="left" w:pos="3390"/>
        </w:tabs>
        <w:spacing w:line="480" w:lineRule="auto"/>
        <w:rPr>
          <w:b/>
          <w:i/>
          <w:sz w:val="28"/>
          <w:szCs w:val="28"/>
        </w:rPr>
      </w:pPr>
      <w:r w:rsidRPr="00EA0DE7">
        <w:rPr>
          <w:b/>
          <w:i/>
          <w:position w:val="-10"/>
          <w:sz w:val="28"/>
          <w:szCs w:val="28"/>
        </w:rPr>
        <w:object w:dxaOrig="1980" w:dyaOrig="360">
          <v:shape id="_x0000_i1140" type="#_x0000_t75" style="width:99pt;height:18pt" o:ole="">
            <v:imagedata r:id="rId254" o:title=""/>
          </v:shape>
          <o:OLEObject Type="Embed" ProgID="Equation.3" ShapeID="_x0000_i1140" DrawAspect="Content" ObjectID="_1455110392" r:id="rId255"/>
        </w:object>
      </w:r>
      <w:r>
        <w:rPr>
          <w:b/>
          <w:i/>
          <w:sz w:val="28"/>
          <w:szCs w:val="28"/>
        </w:rPr>
        <w:t xml:space="preserve"> </w:t>
      </w:r>
      <w:r w:rsidRPr="00EA0DE7">
        <w:rPr>
          <w:b/>
          <w:i/>
          <w:position w:val="-10"/>
          <w:sz w:val="28"/>
          <w:szCs w:val="28"/>
        </w:rPr>
        <w:object w:dxaOrig="2460" w:dyaOrig="360">
          <v:shape id="_x0000_i1141" type="#_x0000_t75" style="width:123pt;height:18pt" o:ole="">
            <v:imagedata r:id="rId256" o:title=""/>
          </v:shape>
          <o:OLEObject Type="Embed" ProgID="Equation.3" ShapeID="_x0000_i1141" DrawAspect="Content" ObjectID="_1455110393" r:id="rId257"/>
        </w:object>
      </w:r>
      <w:r>
        <w:rPr>
          <w:b/>
          <w:i/>
          <w:sz w:val="28"/>
          <w:szCs w:val="28"/>
        </w:rPr>
        <w:t xml:space="preserve">  </w:t>
      </w:r>
      <w:r w:rsidRPr="00EA0DE7">
        <w:rPr>
          <w:b/>
          <w:i/>
          <w:position w:val="-10"/>
          <w:sz w:val="28"/>
          <w:szCs w:val="28"/>
        </w:rPr>
        <w:object w:dxaOrig="1500" w:dyaOrig="320">
          <v:shape id="_x0000_i1142" type="#_x0000_t75" style="width:75pt;height:15.75pt" o:ole="">
            <v:imagedata r:id="rId258" o:title=""/>
          </v:shape>
          <o:OLEObject Type="Embed" ProgID="Equation.3" ShapeID="_x0000_i1142" DrawAspect="Content" ObjectID="_1455110394" r:id="rId259"/>
        </w:object>
      </w:r>
    </w:p>
    <w:p w:rsidR="00667434" w:rsidRPr="00EA0DE7" w:rsidRDefault="00667434" w:rsidP="00667434">
      <w:pPr>
        <w:tabs>
          <w:tab w:val="left" w:pos="3390"/>
        </w:tabs>
        <w:spacing w:line="48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Ответ</w:t>
      </w:r>
      <w:r w:rsidRPr="00EA0DE7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 </w:t>
      </w:r>
      <w:r w:rsidRPr="002364B6">
        <w:rPr>
          <w:i/>
          <w:sz w:val="28"/>
          <w:szCs w:val="28"/>
        </w:rPr>
        <w:t>12.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32"/>
          <w:szCs w:val="32"/>
        </w:rPr>
      </w:pPr>
      <w:r w:rsidRPr="006F38CB">
        <w:rPr>
          <w:b/>
          <w:i/>
          <w:sz w:val="32"/>
          <w:szCs w:val="32"/>
        </w:rPr>
        <w:t xml:space="preserve">                                </w:t>
      </w:r>
    </w:p>
    <w:p w:rsidR="00313E3D" w:rsidRDefault="00313E3D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</w:p>
    <w:p w:rsidR="00667434" w:rsidRPr="002F5446" w:rsidRDefault="00667434" w:rsidP="00667434">
      <w:pPr>
        <w:tabs>
          <w:tab w:val="left" w:pos="3390"/>
        </w:tabs>
        <w:rPr>
          <w:b/>
          <w:i/>
          <w:sz w:val="28"/>
          <w:szCs w:val="28"/>
          <w:u w:val="single"/>
        </w:rPr>
      </w:pPr>
      <w:r w:rsidRPr="002F5446">
        <w:rPr>
          <w:b/>
          <w:i/>
          <w:sz w:val="28"/>
          <w:szCs w:val="28"/>
          <w:u w:val="single"/>
        </w:rPr>
        <w:lastRenderedPageBreak/>
        <w:t>М.М.5. Применение производной к исследованию функций.</w:t>
      </w:r>
    </w:p>
    <w:p w:rsidR="00667434" w:rsidRPr="00320543" w:rsidRDefault="00667434" w:rsidP="00667434">
      <w:pPr>
        <w:tabs>
          <w:tab w:val="left" w:pos="3390"/>
        </w:tabs>
        <w:rPr>
          <w:b/>
          <w:i/>
          <w:sz w:val="28"/>
          <w:szCs w:val="28"/>
        </w:rPr>
      </w:pPr>
    </w:p>
    <w:p w:rsidR="00667434" w:rsidRPr="002F5446" w:rsidRDefault="00D372A7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D372A7"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33pt;margin-top:18pt;width:18pt;height:24.3pt;z-index:251527680" strokecolor="white">
            <v:textbox style="mso-next-textbox:#_x0000_s1060">
              <w:txbxContent>
                <w:p w:rsidR="001F1052" w:rsidRPr="00AB4117" w:rsidRDefault="001F1052" w:rsidP="00667434">
                  <w:pPr>
                    <w:tabs>
                      <w:tab w:val="left" w:pos="3390"/>
                    </w:tabs>
                    <w:jc w:val="both"/>
                    <w:rPr>
                      <w:i/>
                      <w:sz w:val="28"/>
                      <w:szCs w:val="28"/>
                      <w:lang w:val="en-US"/>
                    </w:rPr>
                  </w:pPr>
                  <w:proofErr w:type="gramStart"/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y</w:t>
                  </w:r>
                  <w:proofErr w:type="gramEnd"/>
                </w:p>
              </w:txbxContent>
            </v:textbox>
            <w10:wrap type="square"/>
          </v:shape>
        </w:pict>
      </w:r>
      <w:r w:rsidR="00667434" w:rsidRPr="002F5446">
        <w:rPr>
          <w:b/>
          <w:i/>
          <w:sz w:val="28"/>
          <w:szCs w:val="28"/>
          <w:u w:val="single"/>
        </w:rPr>
        <w:t>1. Исследование функций на монотонность.</w:t>
      </w:r>
    </w:p>
    <w:p w:rsidR="00667434" w:rsidRPr="00114BD8" w:rsidRDefault="00D372A7" w:rsidP="00667434">
      <w:pPr>
        <w:tabs>
          <w:tab w:val="left" w:pos="3390"/>
        </w:tabs>
        <w:ind w:left="-900"/>
        <w:jc w:val="both"/>
        <w:rPr>
          <w:i/>
          <w:sz w:val="32"/>
          <w:szCs w:val="32"/>
        </w:rPr>
      </w:pPr>
      <w:r w:rsidRPr="00D372A7">
        <w:rPr>
          <w:noProof/>
        </w:rPr>
        <w:pict>
          <v:shape id="_x0000_s1059" type="#_x0000_t202" style="position:absolute;left:0;text-align:left;margin-left:387pt;margin-top:66.8pt;width:90pt;height:24.05pt;z-index:251526656" strokecolor="white">
            <v:textbox style="mso-next-textbox:#_x0000_s1059;mso-fit-shape-to-text:t">
              <w:txbxContent>
                <w:p w:rsidR="001F1052" w:rsidRPr="00AB4117" w:rsidRDefault="001F1052" w:rsidP="00667434">
                  <w:pPr>
                    <w:tabs>
                      <w:tab w:val="left" w:pos="3390"/>
                    </w:tabs>
                    <w:jc w:val="both"/>
                    <w:rPr>
                      <w:i/>
                      <w:sz w:val="28"/>
                      <w:szCs w:val="28"/>
                    </w:rPr>
                  </w:pPr>
                  <w:r w:rsidRPr="00AB4117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y</w:t>
                  </w:r>
                  <w:proofErr w:type="spellStart"/>
                  <w:r w:rsidRPr="00AB4117">
                    <w:rPr>
                      <w:i/>
                      <w:sz w:val="28"/>
                      <w:szCs w:val="28"/>
                    </w:rPr>
                    <w:t>=с</w:t>
                  </w:r>
                  <w:proofErr w:type="spellEnd"/>
                  <w:r w:rsidRPr="00AB4117">
                    <w:rPr>
                      <w:i/>
                      <w:sz w:val="28"/>
                      <w:szCs w:val="28"/>
                    </w:rPr>
                    <w:t>, с-</w:t>
                  </w:r>
                  <w:r w:rsidRPr="00AB4117">
                    <w:rPr>
                      <w:i/>
                      <w:sz w:val="28"/>
                      <w:szCs w:val="28"/>
                      <w:lang w:val="en-US"/>
                    </w:rPr>
                    <w:t>const</w:t>
                  </w:r>
                </w:p>
              </w:txbxContent>
            </v:textbox>
            <w10:wrap type="square"/>
          </v:shape>
        </w:pict>
      </w:r>
      <w:r w:rsidRPr="00D372A7">
        <w:rPr>
          <w:noProof/>
        </w:rPr>
        <w:pict>
          <v:line id="_x0000_s1058" style="position:absolute;left:0;text-align:left;z-index:251525632" from="333pt,93.8pt" to="450pt,93.8pt"/>
        </w:pict>
      </w:r>
      <w:r w:rsidRPr="00D372A7">
        <w:rPr>
          <w:noProof/>
        </w:rPr>
        <w:pict>
          <v:line id="_x0000_s1057" style="position:absolute;left:0;text-align:left;z-index:251524608" from="315pt,149.7pt" to="477pt,149.7pt">
            <v:stroke endarrow="open"/>
          </v:line>
        </w:pict>
      </w:r>
      <w:r w:rsidRPr="00D372A7">
        <w:rPr>
          <w:noProof/>
        </w:rPr>
        <w:pict>
          <v:line id="_x0000_s1056" style="position:absolute;left:0;text-align:left;z-index:251523584" from="5in,9.75pt" to="5in,162.75pt">
            <v:stroke startarrow="open"/>
          </v:line>
        </w:pict>
      </w:r>
      <w:r w:rsidR="00667434">
        <w:rPr>
          <w:noProof/>
        </w:rPr>
        <w:drawing>
          <wp:inline distT="0" distB="0" distL="0" distR="0">
            <wp:extent cx="2514600" cy="2066925"/>
            <wp:effectExtent l="1905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434">
        <w:rPr>
          <w:noProof/>
        </w:rPr>
        <w:drawing>
          <wp:inline distT="0" distB="0" distL="0" distR="0">
            <wp:extent cx="1943100" cy="2181225"/>
            <wp:effectExtent l="1905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 w:rsidRPr="00B4392F">
        <w:rPr>
          <w:i/>
          <w:sz w:val="28"/>
          <w:szCs w:val="28"/>
        </w:rPr>
        <w:t>функция возрастает,</w:t>
      </w:r>
      <w:r>
        <w:rPr>
          <w:i/>
          <w:sz w:val="28"/>
          <w:szCs w:val="28"/>
        </w:rPr>
        <w:t xml:space="preserve">                 функция убывает,                 функция постоянна</w:t>
      </w:r>
    </w:p>
    <w:p w:rsidR="00667434" w:rsidRPr="00B4392F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 w:rsidRPr="00320543">
        <w:rPr>
          <w:i/>
          <w:position w:val="-6"/>
          <w:sz w:val="28"/>
          <w:szCs w:val="28"/>
        </w:rPr>
        <w:object w:dxaOrig="240" w:dyaOrig="220">
          <v:shape id="_x0000_i1143" type="#_x0000_t75" style="width:12pt;height:11.25pt" o:ole="">
            <v:imagedata r:id="rId262" o:title=""/>
          </v:shape>
          <o:OLEObject Type="Embed" ProgID="Equation.3" ShapeID="_x0000_i1143" DrawAspect="Content" ObjectID="_1455110395" r:id="rId263"/>
        </w:object>
      </w:r>
      <w:r>
        <w:rPr>
          <w:i/>
          <w:sz w:val="28"/>
          <w:szCs w:val="28"/>
        </w:rPr>
        <w:t>-острый угол (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четв</w:t>
      </w:r>
      <w:proofErr w:type="spellEnd"/>
      <w:r>
        <w:rPr>
          <w:i/>
          <w:sz w:val="28"/>
          <w:szCs w:val="28"/>
        </w:rPr>
        <w:t xml:space="preserve">.),            </w:t>
      </w:r>
      <w:r w:rsidRPr="00320543">
        <w:rPr>
          <w:i/>
          <w:position w:val="-6"/>
          <w:sz w:val="28"/>
          <w:szCs w:val="28"/>
        </w:rPr>
        <w:object w:dxaOrig="240" w:dyaOrig="220">
          <v:shape id="_x0000_i1144" type="#_x0000_t75" style="width:12pt;height:11.25pt" o:ole="">
            <v:imagedata r:id="rId264" o:title=""/>
          </v:shape>
          <o:OLEObject Type="Embed" ProgID="Equation.3" ShapeID="_x0000_i1144" DrawAspect="Content" ObjectID="_1455110396" r:id="rId265"/>
        </w:objec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тупой угол (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четв</w:t>
      </w:r>
      <w:proofErr w:type="spellEnd"/>
      <w:r>
        <w:rPr>
          <w:i/>
          <w:sz w:val="28"/>
          <w:szCs w:val="28"/>
        </w:rPr>
        <w:t xml:space="preserve">.),                  </w:t>
      </w:r>
      <w:r w:rsidRPr="00320543">
        <w:rPr>
          <w:i/>
          <w:position w:val="-6"/>
          <w:sz w:val="28"/>
          <w:szCs w:val="28"/>
        </w:rPr>
        <w:object w:dxaOrig="240" w:dyaOrig="220">
          <v:shape id="_x0000_i1145" type="#_x0000_t75" style="width:12pt;height:11.25pt" o:ole="">
            <v:imagedata r:id="rId266" o:title=""/>
          </v:shape>
          <o:OLEObject Type="Embed" ProgID="Equation.3" ShapeID="_x0000_i1145" DrawAspect="Content" ObjectID="_1455110397" r:id="rId267"/>
        </w:object>
      </w:r>
      <w:r>
        <w:rPr>
          <w:i/>
          <w:sz w:val="28"/>
          <w:szCs w:val="28"/>
        </w:rPr>
        <w:t>=0,</w:t>
      </w:r>
    </w:p>
    <w:p w:rsidR="00667434" w:rsidRPr="00B4392F" w:rsidRDefault="00667434" w:rsidP="00667434">
      <w:pPr>
        <w:tabs>
          <w:tab w:val="left" w:pos="3390"/>
        </w:tabs>
        <w:ind w:left="-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46" type="#_x0000_t75" style="width:51pt;height:33.75pt" o:ole="">
            <v:imagedata r:id="rId268" o:title=""/>
          </v:shape>
          <o:OLEObject Type="Embed" ProgID="Equation.3" ShapeID="_x0000_i1146" DrawAspect="Content" ObjectID="_1455110398" r:id="rId269"/>
        </w:object>
      </w:r>
      <w:r>
        <w:rPr>
          <w:i/>
          <w:sz w:val="28"/>
          <w:szCs w:val="28"/>
        </w:rPr>
        <w:t xml:space="preserve">                               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47" type="#_x0000_t75" style="width:51pt;height:33.75pt" o:ole="">
            <v:imagedata r:id="rId270" o:title=""/>
          </v:shape>
          <o:OLEObject Type="Embed" ProgID="Equation.3" ShapeID="_x0000_i1147" DrawAspect="Content" ObjectID="_1455110399" r:id="rId271"/>
        </w:object>
      </w:r>
      <w:r>
        <w:rPr>
          <w:i/>
          <w:sz w:val="28"/>
          <w:szCs w:val="28"/>
        </w:rPr>
        <w:t xml:space="preserve">                                    </w:t>
      </w:r>
      <w:r w:rsidRPr="00B4392F">
        <w:rPr>
          <w:i/>
          <w:position w:val="-28"/>
          <w:sz w:val="28"/>
          <w:szCs w:val="28"/>
        </w:rPr>
        <w:object w:dxaOrig="1020" w:dyaOrig="680">
          <v:shape id="_x0000_i1148" type="#_x0000_t75" style="width:51pt;height:33.75pt" o:ole="">
            <v:imagedata r:id="rId272" o:title=""/>
          </v:shape>
          <o:OLEObject Type="Embed" ProgID="Equation.3" ShapeID="_x0000_i1148" DrawAspect="Content" ObjectID="_1455110400" r:id="rId273"/>
        </w:object>
      </w:r>
    </w:p>
    <w:p w:rsidR="00667434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</w:p>
    <w:p w:rsidR="00667434" w:rsidRPr="00B4392F" w:rsidRDefault="00D372A7" w:rsidP="00667434">
      <w:pPr>
        <w:tabs>
          <w:tab w:val="left" w:pos="7440"/>
          <w:tab w:val="left" w:pos="7980"/>
        </w:tabs>
        <w:ind w:left="-900"/>
        <w:jc w:val="both"/>
        <w:rPr>
          <w:b/>
          <w:sz w:val="28"/>
          <w:szCs w:val="28"/>
        </w:rPr>
      </w:pPr>
      <w:r w:rsidRPr="00D372A7">
        <w:rPr>
          <w:b/>
          <w:noProof/>
          <w:sz w:val="40"/>
          <w:szCs w:val="40"/>
        </w:rPr>
        <w:pict>
          <v:rect id="_x0000_s1050" style="position:absolute;left:0;text-align:left;margin-left:106.5pt;margin-top:5.6pt;width:370.5pt;height:81pt;z-index:251517440" strokecolor="white">
            <v:textbox style="mso-next-textbox:#_x0000_s1050">
              <w:txbxContent>
                <w:p w:rsidR="001F1052" w:rsidRPr="00A532EA" w:rsidRDefault="001F1052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 w:rsidRPr="00A532EA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1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 xml:space="preserve">  </w:t>
                  </w:r>
                  <w:r w:rsidRPr="00A532E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A532E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неравенство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65" type="#_x0000_t75" style="width:48pt;height:15.75pt" o:ole="">
                        <v:imagedata r:id="rId274" o:title=""/>
                      </v:shape>
                      <o:OLEObject Type="Embed" ProgID="Equation.3" ShapeID="_x0000_i1165" DrawAspect="Content" ObjectID="_1455110417" r:id="rId275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(уравнение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66" type="#_x0000_t75" style="width:48pt;height:15.75pt" o:ole="">
                        <v:imagedata r:id="rId276" o:title=""/>
                      </v:shape>
                      <o:OLEObject Type="Embed" ProgID="Equation.3" ShapeID="_x0000_i1166" DrawAspect="Content" ObjectID="_1455110418" r:id="rId277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имеет конечное множество корней), то функция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20" w:dyaOrig="320">
                      <v:shape id="_x0000_i1167" type="#_x0000_t75" style="width:45.75pt;height:15.75pt" o:ole="">
                        <v:imagedata r:id="rId278" o:title=""/>
                      </v:shape>
                      <o:OLEObject Type="Embed" ProgID="Equation.3" ShapeID="_x0000_i1167" DrawAspect="Content" ObjectID="_1455110419" r:id="rId279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возрастает на этом промежутке.</w:t>
                  </w:r>
                </w:p>
              </w:txbxContent>
            </v:textbox>
          </v:rect>
        </w:pict>
      </w:r>
      <w:r w:rsidR="00667434">
        <w:t xml:space="preserve">         </w:t>
      </w:r>
      <w:r w:rsidR="00667434">
        <w:rPr>
          <w:noProof/>
        </w:rPr>
        <w:drawing>
          <wp:inline distT="0" distB="0" distL="0" distR="0">
            <wp:extent cx="1190625" cy="1143000"/>
            <wp:effectExtent l="19050" t="0" r="9525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34" w:rsidRPr="006D3DAF" w:rsidRDefault="00667434" w:rsidP="00667434">
      <w:pPr>
        <w:tabs>
          <w:tab w:val="left" w:pos="3390"/>
        </w:tabs>
        <w:jc w:val="both"/>
        <w:rPr>
          <w:i/>
          <w:sz w:val="32"/>
          <w:szCs w:val="32"/>
        </w:rPr>
      </w:pPr>
      <w:r w:rsidRPr="000958FC">
        <w:rPr>
          <w:b/>
          <w:i/>
          <w:sz w:val="32"/>
          <w:szCs w:val="32"/>
        </w:rPr>
        <w:t xml:space="preserve">                                               </w:t>
      </w:r>
    </w:p>
    <w:p w:rsidR="00667434" w:rsidRPr="000958FC" w:rsidRDefault="00D372A7" w:rsidP="00667434">
      <w:pPr>
        <w:tabs>
          <w:tab w:val="left" w:pos="7860"/>
        </w:tabs>
        <w:ind w:left="-426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rect id="_x0000_s1051" style="position:absolute;left:0;text-align:left;margin-left:106.5pt;margin-top:.15pt;width:370.5pt;height:90pt;z-index:251518464" strokecolor="white">
            <v:textbox style="mso-next-textbox:#_x0000_s1051">
              <w:txbxContent>
                <w:p w:rsidR="001F1052" w:rsidRPr="00A532EA" w:rsidRDefault="001F1052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2</w:t>
                  </w:r>
                  <w:proofErr w:type="gramStart"/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 xml:space="preserve">  </w:t>
                  </w:r>
                  <w:r w:rsidRPr="00A532E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A532E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неравенство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68" type="#_x0000_t75" style="width:48pt;height:15.75pt" o:ole="">
                        <v:imagedata r:id="rId281" o:title=""/>
                      </v:shape>
                      <o:OLEObject Type="Embed" ProgID="Equation.3" ShapeID="_x0000_i1168" DrawAspect="Content" ObjectID="_1455110420" r:id="rId282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(уравнение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60" w:dyaOrig="320">
                      <v:shape id="_x0000_i1169" type="#_x0000_t75" style="width:48pt;height:15.75pt" o:ole="">
                        <v:imagedata r:id="rId283" o:title=""/>
                      </v:shape>
                      <o:OLEObject Type="Embed" ProgID="Equation.3" ShapeID="_x0000_i1169" DrawAspect="Content" ObjectID="_1455110421" r:id="rId284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имеет конечное множество корней), то функция </w:t>
                  </w:r>
                  <w:r w:rsidRPr="00A532EA">
                    <w:rPr>
                      <w:i/>
                      <w:position w:val="-10"/>
                      <w:sz w:val="28"/>
                      <w:szCs w:val="28"/>
                    </w:rPr>
                    <w:object w:dxaOrig="920" w:dyaOrig="320">
                      <v:shape id="_x0000_i1170" type="#_x0000_t75" style="width:45.75pt;height:15.75pt" o:ole="">
                        <v:imagedata r:id="rId285" o:title=""/>
                      </v:shape>
                      <o:OLEObject Type="Embed" ProgID="Equation.3" ShapeID="_x0000_i1170" DrawAspect="Content" ObjectID="_1455110422" r:id="rId286"/>
                    </w:object>
                  </w:r>
                  <w:r w:rsidRPr="00A532EA">
                    <w:rPr>
                      <w:i/>
                      <w:sz w:val="28"/>
                      <w:szCs w:val="28"/>
                    </w:rPr>
                    <w:t xml:space="preserve"> убывает на этом промежутке.</w:t>
                  </w:r>
                </w:p>
              </w:txbxContent>
            </v:textbox>
          </v:rect>
        </w:pict>
      </w:r>
      <w:r w:rsidR="00667434">
        <w:object w:dxaOrig="1545" w:dyaOrig="1170">
          <v:shape id="_x0000_i1149" type="#_x0000_t75" style="width:118.5pt;height:91.5pt" o:ole="">
            <v:imagedata r:id="rId287" o:title=""/>
          </v:shape>
          <o:OLEObject Type="Embed" ProgID="PBrush" ShapeID="_x0000_i1149" DrawAspect="Content" ObjectID="_1455110401" r:id="rId288"/>
        </w:object>
      </w:r>
    </w:p>
    <w:p w:rsidR="00667434" w:rsidRPr="00E40A0A" w:rsidRDefault="00D372A7" w:rsidP="00667434">
      <w:pPr>
        <w:rPr>
          <w:sz w:val="32"/>
          <w:szCs w:val="32"/>
        </w:rPr>
      </w:pPr>
      <w:r w:rsidRPr="00D372A7">
        <w:rPr>
          <w:i/>
          <w:noProof/>
          <w:sz w:val="32"/>
          <w:szCs w:val="32"/>
        </w:rPr>
        <w:pict>
          <v:rect id="_x0000_s1052" style="position:absolute;margin-left:99pt;margin-top:3.9pt;width:378pt;height:62.25pt;z-index:251519488" strokecolor="white">
            <v:textbox style="mso-next-textbox:#_x0000_s1052">
              <w:txbxContent>
                <w:p w:rsidR="001F1052" w:rsidRDefault="001F1052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A532EA">
                    <w:rPr>
                      <w:b/>
                      <w:i/>
                      <w:sz w:val="28"/>
                      <w:szCs w:val="28"/>
                    </w:rPr>
                    <w:t>Т</w:t>
                  </w:r>
                  <w:r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3</w:t>
                  </w:r>
                  <w:proofErr w:type="gramStart"/>
                  <w:r w:rsidRPr="001909AA">
                    <w:rPr>
                      <w:i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1909AA">
                    <w:rPr>
                      <w:i/>
                      <w:sz w:val="28"/>
                      <w:szCs w:val="28"/>
                    </w:rPr>
                    <w:t>Е</w:t>
                  </w:r>
                  <w:proofErr w:type="gramEnd"/>
                  <w:r w:rsidRPr="001909AA">
                    <w:rPr>
                      <w:i/>
                      <w:sz w:val="28"/>
                      <w:szCs w:val="28"/>
                    </w:rPr>
                    <w:t xml:space="preserve">сли во всех точках открытого промежутка выполняется равенство </w:t>
                  </w:r>
                  <w:r>
                    <w:rPr>
                      <w:i/>
                      <w:noProof/>
                      <w:position w:val="-10"/>
                      <w:sz w:val="28"/>
                      <w:szCs w:val="28"/>
                    </w:rPr>
                    <w:drawing>
                      <wp:inline distT="0" distB="0" distL="0" distR="0">
                        <wp:extent cx="609600" cy="200025"/>
                        <wp:effectExtent l="19050" t="0" r="0" b="0"/>
                        <wp:docPr id="148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09AA">
                    <w:rPr>
                      <w:i/>
                      <w:sz w:val="28"/>
                      <w:szCs w:val="28"/>
                    </w:rPr>
                    <w:t>, то функция</w:t>
                  </w:r>
                  <w:r>
                    <w:rPr>
                      <w:i/>
                      <w:noProof/>
                      <w:position w:val="-10"/>
                      <w:sz w:val="28"/>
                      <w:szCs w:val="28"/>
                    </w:rPr>
                    <w:drawing>
                      <wp:inline distT="0" distB="0" distL="0" distR="0">
                        <wp:extent cx="581025" cy="200025"/>
                        <wp:effectExtent l="19050" t="0" r="0" b="0"/>
                        <wp:docPr id="149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909AA">
                    <w:rPr>
                      <w:i/>
                      <w:sz w:val="28"/>
                      <w:szCs w:val="28"/>
                    </w:rPr>
                    <w:t xml:space="preserve"> постоянна на этом промежутке. </w:t>
                  </w:r>
                </w:p>
                <w:p w:rsidR="001F1052" w:rsidRPr="001909AA" w:rsidRDefault="001F1052" w:rsidP="00667434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7434" w:rsidRPr="00E40A0A" w:rsidRDefault="00667434" w:rsidP="00667434">
      <w:pPr>
        <w:rPr>
          <w:sz w:val="32"/>
          <w:szCs w:val="32"/>
        </w:rPr>
      </w:pPr>
    </w:p>
    <w:p w:rsidR="00667434" w:rsidRPr="00E40A0A" w:rsidRDefault="00667434" w:rsidP="00667434">
      <w:pPr>
        <w:rPr>
          <w:sz w:val="32"/>
          <w:szCs w:val="32"/>
        </w:rPr>
      </w:pPr>
    </w:p>
    <w:p w:rsidR="00667434" w:rsidRDefault="00667434" w:rsidP="00667434">
      <w:pPr>
        <w:rPr>
          <w:b/>
          <w:i/>
          <w:sz w:val="28"/>
          <w:szCs w:val="28"/>
          <w:u w:val="single"/>
        </w:rPr>
      </w:pPr>
    </w:p>
    <w:p w:rsidR="00667434" w:rsidRDefault="00667434" w:rsidP="0066743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2.Точки экстремума функции.</w:t>
      </w:r>
    </w:p>
    <w:p w:rsidR="00667434" w:rsidRDefault="00667434" w:rsidP="00667434"/>
    <w:p w:rsidR="00667434" w:rsidRDefault="00667434" w:rsidP="00667434">
      <w:r>
        <w:object w:dxaOrig="3420" w:dyaOrig="1380">
          <v:shape id="_x0000_i1150" type="#_x0000_t75" style="width:315pt;height:85.5pt" o:ole="">
            <v:imagedata r:id="rId291" o:title=""/>
          </v:shape>
          <o:OLEObject Type="Embed" ProgID="PBrush" ShapeID="_x0000_i1150" DrawAspect="Content" ObjectID="_1455110402" r:id="rId292"/>
        </w:object>
      </w:r>
      <w:r>
        <w:object w:dxaOrig="3840" w:dyaOrig="870">
          <v:shape id="_x0000_i1151" type="#_x0000_t75" style="width:306pt;height:50.25pt" o:ole="">
            <v:imagedata r:id="rId293" o:title=""/>
          </v:shape>
          <o:OLEObject Type="Embed" ProgID="PBrush" ShapeID="_x0000_i1151" DrawAspect="Content" ObjectID="_1455110403" r:id="rId294"/>
        </w:object>
      </w:r>
    </w:p>
    <w:p w:rsidR="00667434" w:rsidRPr="001909AA" w:rsidRDefault="00667434" w:rsidP="00667434">
      <w:r w:rsidRPr="001909AA">
        <w:rPr>
          <w:i/>
          <w:sz w:val="28"/>
          <w:szCs w:val="28"/>
        </w:rPr>
        <w:t xml:space="preserve">         х</w:t>
      </w:r>
      <w:proofErr w:type="gramStart"/>
      <w:r w:rsidRPr="001909AA">
        <w:rPr>
          <w:i/>
          <w:sz w:val="28"/>
          <w:szCs w:val="28"/>
          <w:vertAlign w:val="subscript"/>
        </w:rPr>
        <w:t>1</w:t>
      </w:r>
      <w:proofErr w:type="gramEnd"/>
      <w:r w:rsidRPr="001909AA">
        <w:rPr>
          <w:i/>
          <w:sz w:val="28"/>
          <w:szCs w:val="28"/>
        </w:rPr>
        <w:t>, х</w:t>
      </w:r>
      <w:r w:rsidRPr="001909AA">
        <w:rPr>
          <w:i/>
          <w:sz w:val="28"/>
          <w:szCs w:val="28"/>
          <w:vertAlign w:val="subscript"/>
        </w:rPr>
        <w:t>3</w:t>
      </w:r>
      <w:r w:rsidRPr="001909AA">
        <w:rPr>
          <w:i/>
          <w:sz w:val="28"/>
          <w:szCs w:val="28"/>
        </w:rPr>
        <w:t xml:space="preserve"> – точки максимума,</w:t>
      </w:r>
      <w:r w:rsidRPr="001909AA">
        <w:t xml:space="preserve"> </w:t>
      </w:r>
    </w:p>
    <w:p w:rsidR="00403A4B" w:rsidRDefault="00667434" w:rsidP="00403A4B">
      <w:pPr>
        <w:rPr>
          <w:sz w:val="16"/>
          <w:szCs w:val="16"/>
        </w:rPr>
      </w:pPr>
      <w:r w:rsidRPr="001909AA">
        <w:rPr>
          <w:i/>
          <w:sz w:val="28"/>
          <w:szCs w:val="28"/>
        </w:rPr>
        <w:t xml:space="preserve">         х</w:t>
      </w:r>
      <w:proofErr w:type="gramStart"/>
      <w:r w:rsidRPr="001909AA">
        <w:rPr>
          <w:i/>
          <w:sz w:val="28"/>
          <w:szCs w:val="28"/>
          <w:vertAlign w:val="subscript"/>
        </w:rPr>
        <w:t>2</w:t>
      </w:r>
      <w:proofErr w:type="gramEnd"/>
      <w:r w:rsidRPr="001909AA">
        <w:rPr>
          <w:i/>
          <w:sz w:val="28"/>
          <w:szCs w:val="28"/>
        </w:rPr>
        <w:t>, х</w:t>
      </w:r>
      <w:r w:rsidRPr="001909AA">
        <w:rPr>
          <w:i/>
          <w:sz w:val="28"/>
          <w:szCs w:val="28"/>
          <w:vertAlign w:val="subscript"/>
        </w:rPr>
        <w:t>4</w:t>
      </w:r>
      <w:r w:rsidRPr="001909AA">
        <w:rPr>
          <w:i/>
          <w:sz w:val="28"/>
          <w:szCs w:val="28"/>
        </w:rPr>
        <w:t xml:space="preserve"> – точки минимум</w:t>
      </w:r>
      <w:r w:rsidR="00E766FB">
        <w:rPr>
          <w:i/>
          <w:sz w:val="28"/>
          <w:szCs w:val="28"/>
        </w:rPr>
        <w:t>а.</w:t>
      </w:r>
    </w:p>
    <w:p w:rsidR="00313E3D" w:rsidRDefault="00313E3D" w:rsidP="00B7499C">
      <w:pPr>
        <w:jc w:val="both"/>
        <w:rPr>
          <w:i/>
          <w:sz w:val="28"/>
          <w:szCs w:val="28"/>
        </w:rPr>
      </w:pPr>
    </w:p>
    <w:p w:rsidR="00667434" w:rsidRPr="001909AA" w:rsidRDefault="00667434" w:rsidP="00667434">
      <w:pPr>
        <w:ind w:firstLine="567"/>
        <w:jc w:val="both"/>
        <w:rPr>
          <w:b/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Точки, в которых производная равна нулю называются </w:t>
      </w:r>
      <w:r w:rsidRPr="001909AA">
        <w:rPr>
          <w:b/>
          <w:i/>
          <w:sz w:val="28"/>
          <w:szCs w:val="28"/>
        </w:rPr>
        <w:t>стационарными.</w:t>
      </w:r>
    </w:p>
    <w:p w:rsidR="00667434" w:rsidRPr="001909AA" w:rsidRDefault="00667434" w:rsidP="00667434">
      <w:pPr>
        <w:ind w:firstLine="567"/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Точки, в которых функция непрерывна, но производная не существует, называются </w:t>
      </w:r>
      <w:r w:rsidRPr="001909AA">
        <w:rPr>
          <w:b/>
          <w:i/>
          <w:sz w:val="28"/>
          <w:szCs w:val="28"/>
        </w:rPr>
        <w:t>критическими.</w:t>
      </w:r>
    </w:p>
    <w:p w:rsidR="00667434" w:rsidRDefault="00667434" w:rsidP="00667434">
      <w:pPr>
        <w:rPr>
          <w:b/>
          <w:i/>
          <w:sz w:val="28"/>
          <w:szCs w:val="28"/>
        </w:rPr>
      </w:pP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1909AA">
        <w:rPr>
          <w:b/>
          <w:i/>
          <w:sz w:val="28"/>
          <w:szCs w:val="28"/>
        </w:rPr>
        <w:t>Т</w:t>
      </w:r>
      <w:proofErr w:type="gramStart"/>
      <w:r w:rsidRPr="001909AA">
        <w:rPr>
          <w:b/>
          <w:i/>
          <w:sz w:val="28"/>
          <w:szCs w:val="28"/>
          <w:vertAlign w:val="subscript"/>
        </w:rPr>
        <w:t>4</w:t>
      </w:r>
      <w:proofErr w:type="gramEnd"/>
      <w:r w:rsidRPr="001909AA">
        <w:rPr>
          <w:b/>
          <w:sz w:val="32"/>
          <w:szCs w:val="32"/>
        </w:rPr>
        <w:t xml:space="preserve"> </w:t>
      </w:r>
      <w:r>
        <w:rPr>
          <w:b/>
          <w:sz w:val="40"/>
          <w:szCs w:val="40"/>
        </w:rPr>
        <w:t xml:space="preserve"> </w:t>
      </w:r>
      <w:r w:rsidRPr="001909AA">
        <w:rPr>
          <w:sz w:val="40"/>
          <w:szCs w:val="40"/>
        </w:rPr>
        <w:t xml:space="preserve"> </w:t>
      </w:r>
      <w:r w:rsidRPr="001909AA">
        <w:rPr>
          <w:i/>
          <w:sz w:val="28"/>
          <w:szCs w:val="28"/>
        </w:rPr>
        <w:t>Если при переходе через стационарную или критическую точку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производная меняет знак </w:t>
      </w:r>
      <w:r w:rsidRPr="001909AA">
        <w:rPr>
          <w:b/>
          <w:i/>
          <w:sz w:val="28"/>
          <w:szCs w:val="28"/>
        </w:rPr>
        <w:t>с «+» на «-»</w:t>
      </w:r>
      <w:r w:rsidRPr="001909AA">
        <w:rPr>
          <w:i/>
          <w:sz w:val="28"/>
          <w:szCs w:val="28"/>
        </w:rPr>
        <w:t>, то 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– </w:t>
      </w:r>
      <w:r w:rsidRPr="001909AA">
        <w:rPr>
          <w:b/>
          <w:i/>
          <w:sz w:val="28"/>
          <w:szCs w:val="28"/>
        </w:rPr>
        <w:t>точка  максимума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Pr="001909AA" w:rsidRDefault="00667434" w:rsidP="00667434">
      <w:pPr>
        <w:tabs>
          <w:tab w:val="left" w:pos="3390"/>
        </w:tabs>
        <w:ind w:firstLine="567"/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Если при переходе через стационарную или критическую точку х</w:t>
      </w:r>
      <w:r w:rsidRPr="001909AA">
        <w:rPr>
          <w:i/>
          <w:sz w:val="28"/>
          <w:szCs w:val="28"/>
          <w:vertAlign w:val="subscript"/>
        </w:rPr>
        <w:t>0</w:t>
      </w:r>
      <w:r>
        <w:rPr>
          <w:i/>
          <w:sz w:val="28"/>
          <w:szCs w:val="28"/>
        </w:rPr>
        <w:t xml:space="preserve"> производная меняет знак </w:t>
      </w:r>
      <w:r w:rsidRPr="001909AA">
        <w:rPr>
          <w:b/>
          <w:i/>
          <w:sz w:val="28"/>
          <w:szCs w:val="28"/>
        </w:rPr>
        <w:t xml:space="preserve">с </w:t>
      </w:r>
      <w:proofErr w:type="gramStart"/>
      <w:r w:rsidRPr="001909AA">
        <w:rPr>
          <w:b/>
          <w:i/>
          <w:sz w:val="28"/>
          <w:szCs w:val="28"/>
        </w:rPr>
        <w:t>«-</w:t>
      </w:r>
      <w:proofErr w:type="gramEnd"/>
      <w:r w:rsidRPr="001909AA">
        <w:rPr>
          <w:b/>
          <w:i/>
          <w:sz w:val="28"/>
          <w:szCs w:val="28"/>
        </w:rPr>
        <w:t>» на «+»</w:t>
      </w:r>
      <w:r w:rsidRPr="001909AA">
        <w:rPr>
          <w:i/>
          <w:sz w:val="28"/>
          <w:szCs w:val="28"/>
        </w:rPr>
        <w:t>, то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– </w:t>
      </w:r>
      <w:r w:rsidRPr="001909AA">
        <w:rPr>
          <w:b/>
          <w:i/>
          <w:sz w:val="28"/>
          <w:szCs w:val="28"/>
        </w:rPr>
        <w:t>точка минимума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</w:p>
    <w:p w:rsidR="00667434" w:rsidRDefault="00667434" w:rsidP="00667434">
      <w:pPr>
        <w:tabs>
          <w:tab w:val="left" w:pos="567"/>
          <w:tab w:val="left" w:pos="3390"/>
        </w:tabs>
        <w:jc w:val="both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   Если при переходе через стационарную или критическую точку х</w:t>
      </w:r>
      <w:proofErr w:type="gramStart"/>
      <w:r w:rsidRPr="001909AA">
        <w:rPr>
          <w:i/>
          <w:sz w:val="28"/>
          <w:szCs w:val="28"/>
          <w:vertAlign w:val="subscript"/>
        </w:rPr>
        <w:t>0</w:t>
      </w:r>
      <w:proofErr w:type="gramEnd"/>
      <w:r w:rsidRPr="001909AA">
        <w:rPr>
          <w:i/>
          <w:sz w:val="28"/>
          <w:szCs w:val="28"/>
          <w:vertAlign w:val="subscript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r w:rsidRPr="001909AA">
        <w:rPr>
          <w:b/>
          <w:i/>
          <w:sz w:val="28"/>
          <w:szCs w:val="28"/>
        </w:rPr>
        <w:t xml:space="preserve">знак </w:t>
      </w:r>
      <w:r w:rsidRPr="001909AA">
        <w:rPr>
          <w:i/>
          <w:sz w:val="28"/>
          <w:szCs w:val="28"/>
        </w:rPr>
        <w:t xml:space="preserve">производной </w:t>
      </w:r>
      <w:r w:rsidRPr="001909AA">
        <w:rPr>
          <w:b/>
          <w:i/>
          <w:sz w:val="28"/>
          <w:szCs w:val="28"/>
        </w:rPr>
        <w:t>не изменяется</w:t>
      </w:r>
      <w:r w:rsidRPr="001909AA">
        <w:rPr>
          <w:i/>
          <w:sz w:val="28"/>
          <w:szCs w:val="28"/>
        </w:rPr>
        <w:t>, то в точке  х</w:t>
      </w:r>
      <w:r w:rsidRPr="001909AA">
        <w:rPr>
          <w:i/>
          <w:sz w:val="28"/>
          <w:szCs w:val="28"/>
          <w:vertAlign w:val="subscript"/>
        </w:rPr>
        <w:t>0</w:t>
      </w:r>
      <w:r w:rsidRPr="001909AA">
        <w:rPr>
          <w:i/>
          <w:sz w:val="28"/>
          <w:szCs w:val="28"/>
        </w:rPr>
        <w:t xml:space="preserve"> </w:t>
      </w:r>
      <w:r w:rsidRPr="001909AA">
        <w:rPr>
          <w:b/>
          <w:i/>
          <w:sz w:val="28"/>
          <w:szCs w:val="28"/>
        </w:rPr>
        <w:t>экстремума нет</w:t>
      </w:r>
      <w:r w:rsidRPr="001909AA">
        <w:rPr>
          <w:i/>
          <w:sz w:val="28"/>
          <w:szCs w:val="28"/>
        </w:rPr>
        <w:t>.</w:t>
      </w:r>
    </w:p>
    <w:p w:rsidR="00667434" w:rsidRPr="001909AA" w:rsidRDefault="00667434" w:rsidP="00667434">
      <w:pPr>
        <w:tabs>
          <w:tab w:val="left" w:pos="567"/>
          <w:tab w:val="left" w:pos="3390"/>
        </w:tabs>
        <w:jc w:val="center"/>
        <w:rPr>
          <w:i/>
          <w:sz w:val="28"/>
          <w:szCs w:val="28"/>
          <w:u w:val="single"/>
          <w:vertAlign w:val="subscript"/>
        </w:rPr>
      </w:pPr>
    </w:p>
    <w:p w:rsidR="00667434" w:rsidRPr="001909AA" w:rsidRDefault="00667434" w:rsidP="00667434">
      <w:pPr>
        <w:tabs>
          <w:tab w:val="left" w:pos="3390"/>
        </w:tabs>
        <w:jc w:val="center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t>3.Алгоритм исследования функции</w:t>
      </w:r>
    </w:p>
    <w:p w:rsidR="00667434" w:rsidRPr="00320543" w:rsidRDefault="00D372A7" w:rsidP="00667434">
      <w:pPr>
        <w:tabs>
          <w:tab w:val="left" w:pos="3390"/>
        </w:tabs>
        <w:jc w:val="both"/>
        <w:rPr>
          <w:b/>
          <w:i/>
          <w:sz w:val="28"/>
          <w:szCs w:val="28"/>
        </w:rPr>
        <w:sectPr w:rsidR="00667434" w:rsidRPr="00320543" w:rsidSect="00EE25EE">
          <w:footerReference w:type="default" r:id="rId295"/>
          <w:pgSz w:w="11906" w:h="16838"/>
          <w:pgMar w:top="426" w:right="991" w:bottom="180" w:left="1701" w:header="510" w:footer="0" w:gutter="0"/>
          <w:pgNumType w:start="1"/>
          <w:cols w:space="708"/>
          <w:docGrid w:linePitch="360"/>
        </w:sectPr>
      </w:pPr>
      <w:r>
        <w:rPr>
          <w:b/>
          <w:i/>
          <w:noProof/>
          <w:sz w:val="28"/>
          <w:szCs w:val="28"/>
        </w:rPr>
        <w:pict>
          <v:line id="_x0000_s1062" style="position:absolute;left:0;text-align:left;z-index:251529728" from="225pt,12.3pt" to="225pt,334.2pt"/>
        </w:pict>
      </w:r>
      <w:r w:rsidR="00667434" w:rsidRPr="00320543">
        <w:rPr>
          <w:b/>
          <w:i/>
          <w:sz w:val="28"/>
          <w:szCs w:val="28"/>
        </w:rPr>
        <w:t xml:space="preserve">    </w:t>
      </w:r>
    </w:p>
    <w:p w:rsidR="00667434" w:rsidRPr="001909AA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lastRenderedPageBreak/>
        <w:t>на монотонность</w:t>
      </w:r>
    </w:p>
    <w:p w:rsidR="00667434" w:rsidRPr="001909AA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1909AA">
        <w:rPr>
          <w:b/>
          <w:i/>
          <w:sz w:val="28"/>
          <w:szCs w:val="28"/>
          <w:u w:val="single"/>
        </w:rPr>
        <w:lastRenderedPageBreak/>
        <w:t>на экстремумы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  <w:sectPr w:rsidR="00667434" w:rsidSect="00D049A5">
          <w:type w:val="continuous"/>
          <w:pgSz w:w="11906" w:h="16838"/>
          <w:pgMar w:top="1134" w:right="850" w:bottom="180" w:left="1701" w:header="708" w:footer="708" w:gutter="0"/>
          <w:cols w:num="2" w:space="709"/>
          <w:docGrid w:linePitch="360"/>
        </w:sectPr>
      </w:pP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lastRenderedPageBreak/>
        <w:t xml:space="preserve">Найти область определения.              </w:t>
      </w:r>
      <w:r>
        <w:rPr>
          <w:i/>
          <w:sz w:val="28"/>
          <w:szCs w:val="28"/>
        </w:rPr>
        <w:t xml:space="preserve">   </w:t>
      </w:r>
      <w:r w:rsidRPr="001909AA">
        <w:rPr>
          <w:i/>
          <w:sz w:val="28"/>
          <w:szCs w:val="28"/>
        </w:rPr>
        <w:t xml:space="preserve">   1. Найти область определения.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Установить дифференцируемость     </w:t>
      </w:r>
      <w:r>
        <w:rPr>
          <w:i/>
          <w:sz w:val="28"/>
          <w:szCs w:val="28"/>
        </w:rPr>
        <w:t xml:space="preserve">   </w:t>
      </w:r>
      <w:r w:rsidRPr="001909AA">
        <w:rPr>
          <w:i/>
          <w:sz w:val="28"/>
          <w:szCs w:val="28"/>
        </w:rPr>
        <w:t xml:space="preserve"> 2. Установить дифференцируемость </w:t>
      </w:r>
    </w:p>
    <w:p w:rsidR="00667434" w:rsidRPr="001909AA" w:rsidRDefault="00667434" w:rsidP="00667434">
      <w:pPr>
        <w:tabs>
          <w:tab w:val="left" w:pos="3390"/>
        </w:tabs>
        <w:ind w:left="-18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функции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                             </w:t>
      </w:r>
      <w:proofErr w:type="gramStart"/>
      <w:r w:rsidRPr="001909AA">
        <w:rPr>
          <w:i/>
          <w:sz w:val="28"/>
          <w:szCs w:val="28"/>
        </w:rPr>
        <w:t>ф</w:t>
      </w:r>
      <w:proofErr w:type="gramEnd"/>
      <w:r w:rsidRPr="001909AA">
        <w:rPr>
          <w:i/>
          <w:sz w:val="28"/>
          <w:szCs w:val="28"/>
        </w:rPr>
        <w:t>ункции.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Найти производную </w:t>
      </w:r>
      <w:r w:rsidRPr="001909AA">
        <w:rPr>
          <w:i/>
          <w:position w:val="-10"/>
          <w:sz w:val="28"/>
          <w:szCs w:val="28"/>
        </w:rPr>
        <w:object w:dxaOrig="639" w:dyaOrig="320">
          <v:shape id="_x0000_i1152" type="#_x0000_t75" style="width:32.25pt;height:15.75pt" o:ole="">
            <v:imagedata r:id="rId296" o:title=""/>
          </v:shape>
          <o:OLEObject Type="Embed" ProgID="Equation.3" ShapeID="_x0000_i1152" DrawAspect="Content" ObjectID="_1455110404" r:id="rId297"/>
        </w:object>
      </w:r>
      <w:r w:rsidRPr="001909AA">
        <w:rPr>
          <w:i/>
          <w:sz w:val="28"/>
          <w:szCs w:val="28"/>
        </w:rPr>
        <w:t xml:space="preserve">                     </w:t>
      </w:r>
      <w:r>
        <w:rPr>
          <w:i/>
          <w:sz w:val="28"/>
          <w:szCs w:val="28"/>
        </w:rPr>
        <w:t xml:space="preserve">  </w:t>
      </w:r>
      <w:r w:rsidRPr="001909A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3. Найти производную </w:t>
      </w:r>
      <w:r w:rsidRPr="001909AA">
        <w:rPr>
          <w:i/>
          <w:position w:val="-10"/>
          <w:sz w:val="28"/>
          <w:szCs w:val="28"/>
        </w:rPr>
        <w:object w:dxaOrig="639" w:dyaOrig="320">
          <v:shape id="_x0000_i1153" type="#_x0000_t75" style="width:32.25pt;height:15.75pt" o:ole="">
            <v:imagedata r:id="rId298" o:title=""/>
          </v:shape>
          <o:OLEObject Type="Embed" ProgID="Equation.3" ShapeID="_x0000_i1153" DrawAspect="Content" ObjectID="_1455110405" r:id="rId299"/>
        </w:objec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Найти </w:t>
      </w:r>
      <w:proofErr w:type="gramStart"/>
      <w:r w:rsidRPr="001909AA">
        <w:rPr>
          <w:i/>
          <w:sz w:val="28"/>
          <w:szCs w:val="28"/>
        </w:rPr>
        <w:t>стационарные</w:t>
      </w:r>
      <w:proofErr w:type="gramEnd"/>
      <w:r w:rsidRPr="001909AA">
        <w:rPr>
          <w:i/>
          <w:sz w:val="28"/>
          <w:szCs w:val="28"/>
        </w:rPr>
        <w:t xml:space="preserve"> и критические </w:t>
      </w:r>
      <w:r>
        <w:rPr>
          <w:i/>
          <w:sz w:val="28"/>
          <w:szCs w:val="28"/>
        </w:rPr>
        <w:t xml:space="preserve">     </w:t>
      </w:r>
      <w:r w:rsidRPr="001909AA">
        <w:rPr>
          <w:i/>
          <w:sz w:val="28"/>
          <w:szCs w:val="28"/>
        </w:rPr>
        <w:t xml:space="preserve">4. Найти </w:t>
      </w:r>
      <w:proofErr w:type="gramStart"/>
      <w:r w:rsidRPr="001909AA">
        <w:rPr>
          <w:i/>
          <w:sz w:val="28"/>
          <w:szCs w:val="28"/>
        </w:rPr>
        <w:t>стационарные</w:t>
      </w:r>
      <w:proofErr w:type="gramEnd"/>
      <w:r w:rsidRPr="001909AA">
        <w:rPr>
          <w:i/>
          <w:sz w:val="28"/>
          <w:szCs w:val="28"/>
        </w:rPr>
        <w:t xml:space="preserve"> и критичес</w:t>
      </w:r>
      <w:r>
        <w:rPr>
          <w:i/>
          <w:sz w:val="28"/>
          <w:szCs w:val="28"/>
        </w:rPr>
        <w:t>кие</w:t>
      </w:r>
      <w:r w:rsidRPr="001909AA">
        <w:rPr>
          <w:i/>
          <w:sz w:val="28"/>
          <w:szCs w:val="28"/>
        </w:rPr>
        <w:t xml:space="preserve">                   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 точки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                              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proofErr w:type="gramStart"/>
      <w:r w:rsidRPr="001909AA">
        <w:rPr>
          <w:i/>
          <w:sz w:val="28"/>
          <w:szCs w:val="28"/>
        </w:rPr>
        <w:t>т</w:t>
      </w:r>
      <w:proofErr w:type="gramEnd"/>
      <w:r w:rsidRPr="001909AA">
        <w:rPr>
          <w:i/>
          <w:sz w:val="28"/>
          <w:szCs w:val="28"/>
        </w:rPr>
        <w:t xml:space="preserve">очки. </w:t>
      </w:r>
    </w:p>
    <w:p w:rsidR="00667434" w:rsidRPr="001909AA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>Отме</w:t>
      </w:r>
      <w:r>
        <w:rPr>
          <w:i/>
          <w:sz w:val="28"/>
          <w:szCs w:val="28"/>
        </w:rPr>
        <w:t>т</w:t>
      </w:r>
      <w:r w:rsidRPr="001909AA">
        <w:rPr>
          <w:i/>
          <w:sz w:val="28"/>
          <w:szCs w:val="28"/>
        </w:rPr>
        <w:t xml:space="preserve">ить стационарные и </w:t>
      </w:r>
      <w:proofErr w:type="spellStart"/>
      <w:r w:rsidRPr="001909AA">
        <w:rPr>
          <w:i/>
          <w:sz w:val="28"/>
          <w:szCs w:val="28"/>
        </w:rPr>
        <w:t>крити</w:t>
      </w:r>
      <w:proofErr w:type="spellEnd"/>
      <w:r w:rsidRPr="001909AA">
        <w:rPr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    </w:t>
      </w:r>
      <w:r w:rsidRPr="001909AA">
        <w:rPr>
          <w:i/>
          <w:sz w:val="28"/>
          <w:szCs w:val="28"/>
        </w:rPr>
        <w:t xml:space="preserve"> 5. Отметить стационарные и </w:t>
      </w:r>
      <w:proofErr w:type="spellStart"/>
      <w:r w:rsidRPr="001909AA">
        <w:rPr>
          <w:i/>
          <w:sz w:val="28"/>
          <w:szCs w:val="28"/>
        </w:rPr>
        <w:t>кри</w:t>
      </w:r>
      <w:r>
        <w:rPr>
          <w:i/>
          <w:sz w:val="28"/>
          <w:szCs w:val="28"/>
        </w:rPr>
        <w:t>ти</w:t>
      </w:r>
      <w:proofErr w:type="spellEnd"/>
      <w:r>
        <w:rPr>
          <w:i/>
          <w:sz w:val="28"/>
          <w:szCs w:val="28"/>
        </w:rPr>
        <w:t>-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proofErr w:type="spellStart"/>
      <w:proofErr w:type="gramStart"/>
      <w:r>
        <w:rPr>
          <w:i/>
          <w:sz w:val="28"/>
          <w:szCs w:val="28"/>
        </w:rPr>
        <w:t>ч</w:t>
      </w:r>
      <w:r w:rsidRPr="001909AA">
        <w:rPr>
          <w:i/>
          <w:sz w:val="28"/>
          <w:szCs w:val="28"/>
        </w:rPr>
        <w:t>еские</w:t>
      </w:r>
      <w:proofErr w:type="spellEnd"/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точки на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числовой прямой и        </w:t>
      </w:r>
      <w:r>
        <w:rPr>
          <w:i/>
          <w:sz w:val="28"/>
          <w:szCs w:val="28"/>
        </w:rPr>
        <w:t xml:space="preserve">   </w:t>
      </w:r>
      <w:proofErr w:type="spellStart"/>
      <w:r w:rsidRPr="001909AA">
        <w:rPr>
          <w:i/>
          <w:sz w:val="28"/>
          <w:szCs w:val="28"/>
        </w:rPr>
        <w:t>ческие</w:t>
      </w:r>
      <w:proofErr w:type="spellEnd"/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точки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>на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числовой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пря</w:t>
      </w:r>
      <w:r>
        <w:rPr>
          <w:i/>
          <w:sz w:val="28"/>
          <w:szCs w:val="28"/>
        </w:rPr>
        <w:t xml:space="preserve">мой и </w:t>
      </w:r>
      <w:proofErr w:type="gramEnd"/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определить знаки производной на п</w:t>
      </w:r>
      <w:proofErr w:type="gramStart"/>
      <w:r w:rsidRPr="001909AA">
        <w:rPr>
          <w:i/>
          <w:sz w:val="28"/>
          <w:szCs w:val="28"/>
        </w:rPr>
        <w:t>о-</w:t>
      </w:r>
      <w:proofErr w:type="gramEnd"/>
      <w:r>
        <w:rPr>
          <w:i/>
          <w:sz w:val="28"/>
          <w:szCs w:val="28"/>
        </w:rPr>
        <w:t xml:space="preserve">         </w:t>
      </w:r>
      <w:r w:rsidRPr="001909AA">
        <w:rPr>
          <w:i/>
          <w:sz w:val="28"/>
          <w:szCs w:val="28"/>
        </w:rPr>
        <w:t>определить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1909AA">
        <w:rPr>
          <w:i/>
          <w:sz w:val="28"/>
          <w:szCs w:val="28"/>
        </w:rPr>
        <w:t xml:space="preserve">знаки </w:t>
      </w:r>
      <w:r>
        <w:rPr>
          <w:i/>
          <w:sz w:val="28"/>
          <w:szCs w:val="28"/>
        </w:rPr>
        <w:t xml:space="preserve">  </w:t>
      </w:r>
      <w:r w:rsidRPr="001909AA">
        <w:rPr>
          <w:i/>
          <w:sz w:val="28"/>
          <w:szCs w:val="28"/>
        </w:rPr>
        <w:t>произво</w:t>
      </w:r>
      <w:r>
        <w:rPr>
          <w:i/>
          <w:sz w:val="28"/>
          <w:szCs w:val="28"/>
        </w:rPr>
        <w:t xml:space="preserve">дной   на </w:t>
      </w:r>
    </w:p>
    <w:p w:rsidR="00667434" w:rsidRPr="001909AA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1909AA">
        <w:rPr>
          <w:i/>
          <w:sz w:val="28"/>
          <w:szCs w:val="28"/>
        </w:rPr>
        <w:t xml:space="preserve">    лучившихся интервалах</w:t>
      </w:r>
      <w:proofErr w:type="gramStart"/>
      <w:r w:rsidRPr="001909AA">
        <w:rPr>
          <w:i/>
          <w:sz w:val="28"/>
          <w:szCs w:val="28"/>
        </w:rPr>
        <w:t>.</w:t>
      </w:r>
      <w:proofErr w:type="gramEnd"/>
      <w:r w:rsidRPr="001909AA">
        <w:rPr>
          <w:i/>
          <w:sz w:val="28"/>
          <w:szCs w:val="28"/>
        </w:rPr>
        <w:t xml:space="preserve">                           </w:t>
      </w:r>
      <w:r>
        <w:rPr>
          <w:i/>
          <w:sz w:val="28"/>
          <w:szCs w:val="28"/>
        </w:rPr>
        <w:t xml:space="preserve">     </w:t>
      </w:r>
      <w:proofErr w:type="gramStart"/>
      <w:r w:rsidRPr="001909AA">
        <w:rPr>
          <w:i/>
          <w:sz w:val="28"/>
          <w:szCs w:val="28"/>
        </w:rPr>
        <w:t>п</w:t>
      </w:r>
      <w:proofErr w:type="gramEnd"/>
      <w:r w:rsidRPr="001909AA">
        <w:rPr>
          <w:i/>
          <w:sz w:val="28"/>
          <w:szCs w:val="28"/>
        </w:rPr>
        <w:t>олучившихся интервалах.</w:t>
      </w:r>
    </w:p>
    <w:p w:rsidR="00667434" w:rsidRDefault="00667434" w:rsidP="00667434">
      <w:pPr>
        <w:tabs>
          <w:tab w:val="left" w:pos="3390"/>
        </w:tabs>
        <w:ind w:left="-540"/>
      </w:pPr>
      <w:r>
        <w:object w:dxaOrig="2145" w:dyaOrig="645">
          <v:shape id="_x0000_i1154" type="#_x0000_t75" style="width:167.25pt;height:50.25pt" o:ole="">
            <v:imagedata r:id="rId300" o:title=""/>
          </v:shape>
          <o:OLEObject Type="Embed" ProgID="PBrush" ShapeID="_x0000_i1154" DrawAspect="Content" ObjectID="_1455110406" r:id="rId301"/>
        </w:object>
      </w:r>
      <w:r>
        <w:t xml:space="preserve">                                     </w:t>
      </w:r>
      <w:r>
        <w:object w:dxaOrig="2145" w:dyaOrig="690">
          <v:shape id="_x0000_i1155" type="#_x0000_t75" style="width:159.75pt;height:51pt" o:ole="">
            <v:imagedata r:id="rId302" o:title=""/>
          </v:shape>
          <o:OLEObject Type="Embed" ProgID="PBrush" ShapeID="_x0000_i1155" DrawAspect="Content" ObjectID="_1455110407" r:id="rId303"/>
        </w:object>
      </w:r>
    </w:p>
    <w:p w:rsidR="00667434" w:rsidRPr="00F35E5B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Сделать вывод о монотонности </w:t>
      </w:r>
      <w:r>
        <w:rPr>
          <w:i/>
          <w:sz w:val="28"/>
          <w:szCs w:val="28"/>
        </w:rPr>
        <w:t xml:space="preserve">            </w:t>
      </w:r>
      <w:r w:rsidRPr="00F35E5B">
        <w:rPr>
          <w:i/>
          <w:sz w:val="28"/>
          <w:szCs w:val="28"/>
        </w:rPr>
        <w:t xml:space="preserve"> 6. Сделать</w:t>
      </w:r>
      <w:r>
        <w:rPr>
          <w:i/>
          <w:sz w:val="28"/>
          <w:szCs w:val="28"/>
        </w:rPr>
        <w:t xml:space="preserve"> </w:t>
      </w:r>
      <w:r w:rsidRPr="00F35E5B">
        <w:rPr>
          <w:i/>
          <w:sz w:val="28"/>
          <w:szCs w:val="28"/>
        </w:rPr>
        <w:t>вывод</w:t>
      </w:r>
      <w:r>
        <w:rPr>
          <w:i/>
          <w:sz w:val="28"/>
          <w:szCs w:val="28"/>
        </w:rPr>
        <w:t xml:space="preserve">  </w:t>
      </w:r>
      <w:r w:rsidRPr="00F35E5B"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 xml:space="preserve">б  </w:t>
      </w:r>
      <w:r w:rsidRPr="00F35E5B">
        <w:rPr>
          <w:i/>
          <w:sz w:val="28"/>
          <w:szCs w:val="28"/>
        </w:rPr>
        <w:t xml:space="preserve"> экстремумах 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>фу</w:t>
      </w:r>
      <w:r w:rsidRPr="00F35E5B">
        <w:rPr>
          <w:i/>
          <w:sz w:val="28"/>
          <w:szCs w:val="28"/>
        </w:rPr>
        <w:t>нкции</w:t>
      </w:r>
      <w:proofErr w:type="gramStart"/>
      <w:r w:rsidRPr="00F35E5B">
        <w:rPr>
          <w:i/>
          <w:sz w:val="28"/>
          <w:szCs w:val="28"/>
        </w:rPr>
        <w:t>.</w:t>
      </w:r>
      <w:proofErr w:type="gramEnd"/>
      <w:r w:rsidRPr="00F35E5B">
        <w:rPr>
          <w:i/>
          <w:sz w:val="28"/>
          <w:szCs w:val="28"/>
        </w:rPr>
        <w:t xml:space="preserve">                            </w:t>
      </w:r>
      <w:r>
        <w:rPr>
          <w:i/>
          <w:sz w:val="28"/>
          <w:szCs w:val="28"/>
        </w:rPr>
        <w:t xml:space="preserve">                               </w:t>
      </w:r>
      <w:proofErr w:type="gramStart"/>
      <w:r>
        <w:rPr>
          <w:i/>
          <w:sz w:val="28"/>
          <w:szCs w:val="28"/>
        </w:rPr>
        <w:t>ф</w:t>
      </w:r>
      <w:proofErr w:type="gramEnd"/>
      <w:r>
        <w:rPr>
          <w:i/>
          <w:sz w:val="28"/>
          <w:szCs w:val="28"/>
        </w:rPr>
        <w:t>унк</w:t>
      </w:r>
      <w:r w:rsidRPr="00F35E5B">
        <w:rPr>
          <w:i/>
          <w:sz w:val="28"/>
          <w:szCs w:val="28"/>
        </w:rPr>
        <w:t>ции.</w:t>
      </w:r>
    </w:p>
    <w:p w:rsidR="00667434" w:rsidRPr="00F35E5B" w:rsidRDefault="00667434" w:rsidP="00667434">
      <w:pPr>
        <w:numPr>
          <w:ilvl w:val="0"/>
          <w:numId w:val="4"/>
        </w:numPr>
        <w:tabs>
          <w:tab w:val="left" w:pos="3390"/>
        </w:tabs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Присоединить стационарные и </w:t>
      </w:r>
      <w:proofErr w:type="spellStart"/>
      <w:r w:rsidRPr="00F35E5B">
        <w:rPr>
          <w:i/>
          <w:sz w:val="28"/>
          <w:szCs w:val="28"/>
        </w:rPr>
        <w:t>кри</w:t>
      </w:r>
      <w:proofErr w:type="spellEnd"/>
      <w:r w:rsidRPr="00F35E5B">
        <w:rPr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 xml:space="preserve">      </w:t>
      </w:r>
      <w:r w:rsidRPr="00F35E5B">
        <w:rPr>
          <w:i/>
          <w:sz w:val="28"/>
          <w:szCs w:val="28"/>
        </w:rPr>
        <w:t>7. Записать ответ.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 xml:space="preserve">     </w:t>
      </w:r>
      <w:proofErr w:type="spellStart"/>
      <w:r w:rsidRPr="00F35E5B">
        <w:rPr>
          <w:i/>
          <w:sz w:val="28"/>
          <w:szCs w:val="28"/>
        </w:rPr>
        <w:t>тические</w:t>
      </w:r>
      <w:proofErr w:type="spellEnd"/>
      <w:r w:rsidRPr="00F35E5B">
        <w:rPr>
          <w:i/>
          <w:sz w:val="28"/>
          <w:szCs w:val="28"/>
        </w:rPr>
        <w:t xml:space="preserve"> точки к интервалам.</w:t>
      </w:r>
    </w:p>
    <w:p w:rsidR="00667434" w:rsidRPr="00F35E5B" w:rsidRDefault="00667434" w:rsidP="00667434">
      <w:pPr>
        <w:tabs>
          <w:tab w:val="left" w:pos="3390"/>
        </w:tabs>
        <w:ind w:left="-540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8.  Записать ответ.</w:t>
      </w:r>
    </w:p>
    <w:p w:rsidR="00667434" w:rsidRDefault="00667434" w:rsidP="00667434">
      <w:pPr>
        <w:tabs>
          <w:tab w:val="left" w:pos="3390"/>
        </w:tabs>
        <w:ind w:left="-180"/>
        <w:jc w:val="both"/>
        <w:rPr>
          <w:b/>
          <w:i/>
          <w:sz w:val="28"/>
          <w:szCs w:val="28"/>
        </w:rPr>
      </w:pPr>
    </w:p>
    <w:p w:rsidR="00667434" w:rsidRPr="002F5446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F35E5B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  <w:u w:val="single"/>
        </w:rPr>
      </w:pPr>
      <w:r w:rsidRPr="00F35E5B">
        <w:rPr>
          <w:b/>
          <w:i/>
          <w:sz w:val="28"/>
          <w:szCs w:val="28"/>
          <w:u w:val="single"/>
        </w:rPr>
        <w:t>4.</w:t>
      </w:r>
      <w:r>
        <w:rPr>
          <w:b/>
          <w:i/>
          <w:sz w:val="28"/>
          <w:szCs w:val="28"/>
          <w:u w:val="single"/>
        </w:rPr>
        <w:t xml:space="preserve"> </w:t>
      </w:r>
      <w:r w:rsidRPr="00F35E5B">
        <w:rPr>
          <w:b/>
          <w:i/>
          <w:sz w:val="28"/>
          <w:szCs w:val="28"/>
          <w:u w:val="single"/>
        </w:rPr>
        <w:t>План исследования функции и построения ее графика.</w:t>
      </w:r>
    </w:p>
    <w:p w:rsidR="00667434" w:rsidRDefault="00667434" w:rsidP="00667434">
      <w:pPr>
        <w:tabs>
          <w:tab w:val="left" w:pos="3390"/>
        </w:tabs>
        <w:jc w:val="both"/>
        <w:rPr>
          <w:b/>
          <w:i/>
          <w:sz w:val="28"/>
          <w:szCs w:val="28"/>
        </w:rPr>
      </w:pP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1. Область определения.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2. Четность, нечетность.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3. Производная.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4. Стационарные и критические точки.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5. Знаки производной, промежутки монотонности.</w:t>
      </w:r>
    </w:p>
    <w:p w:rsidR="00667434" w:rsidRPr="00F35E5B" w:rsidRDefault="00667434" w:rsidP="00667434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6. Экстремумы функции.</w:t>
      </w:r>
    </w:p>
    <w:p w:rsidR="00DA3D0F" w:rsidRDefault="00667434" w:rsidP="0016614E">
      <w:pPr>
        <w:tabs>
          <w:tab w:val="left" w:pos="3390"/>
        </w:tabs>
        <w:jc w:val="both"/>
        <w:rPr>
          <w:i/>
          <w:sz w:val="28"/>
          <w:szCs w:val="28"/>
        </w:rPr>
      </w:pPr>
      <w:r w:rsidRPr="00F35E5B">
        <w:rPr>
          <w:i/>
          <w:sz w:val="28"/>
          <w:szCs w:val="28"/>
        </w:rPr>
        <w:t>7. График.</w:t>
      </w:r>
    </w:p>
    <w:p w:rsidR="00B7499C" w:rsidRPr="0016614E" w:rsidRDefault="00B7499C" w:rsidP="0016614E">
      <w:pPr>
        <w:tabs>
          <w:tab w:val="left" w:pos="3390"/>
        </w:tabs>
        <w:jc w:val="both"/>
        <w:rPr>
          <w:i/>
          <w:sz w:val="28"/>
          <w:szCs w:val="28"/>
        </w:rPr>
      </w:pPr>
    </w:p>
    <w:sectPr w:rsidR="00B7499C" w:rsidRPr="0016614E" w:rsidSect="003035A6">
      <w:type w:val="continuous"/>
      <w:pgSz w:w="11906" w:h="16838"/>
      <w:pgMar w:top="360" w:right="206" w:bottom="180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385" w:rsidRDefault="00030385" w:rsidP="00D049A5">
      <w:r>
        <w:separator/>
      </w:r>
    </w:p>
  </w:endnote>
  <w:endnote w:type="continuationSeparator" w:id="0">
    <w:p w:rsidR="00030385" w:rsidRDefault="00030385" w:rsidP="00D04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01860"/>
      <w:docPartObj>
        <w:docPartGallery w:val="Page Numbers (Bottom of Page)"/>
        <w:docPartUnique/>
      </w:docPartObj>
    </w:sdtPr>
    <w:sdtContent>
      <w:p w:rsidR="00E766FB" w:rsidRDefault="00E766FB" w:rsidP="00E766FB">
        <w:pPr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Маслова И.В.  219-353-841</w:t>
        </w:r>
      </w:p>
      <w:p w:rsidR="001F1052" w:rsidRDefault="00D372A7">
        <w:pPr>
          <w:pStyle w:val="a8"/>
          <w:jc w:val="right"/>
        </w:pPr>
        <w:fldSimple w:instr=" PAGE   \* MERGEFORMAT ">
          <w:r w:rsidR="00E766FB">
            <w:rPr>
              <w:noProof/>
            </w:rPr>
            <w:t>12</w:t>
          </w:r>
        </w:fldSimple>
      </w:p>
    </w:sdtContent>
  </w:sdt>
  <w:p w:rsidR="001F1052" w:rsidRPr="008B4D4E" w:rsidRDefault="001F1052">
    <w:pPr>
      <w:pStyle w:val="a8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385" w:rsidRDefault="00030385" w:rsidP="00D049A5">
      <w:r>
        <w:separator/>
      </w:r>
    </w:p>
  </w:footnote>
  <w:footnote w:type="continuationSeparator" w:id="0">
    <w:p w:rsidR="00030385" w:rsidRDefault="00030385" w:rsidP="00D04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6536"/>
    <w:multiLevelType w:val="hybridMultilevel"/>
    <w:tmpl w:val="69623996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1">
    <w:nsid w:val="0A4F3CA5"/>
    <w:multiLevelType w:val="hybridMultilevel"/>
    <w:tmpl w:val="26E46B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FC00B5"/>
    <w:multiLevelType w:val="singleLevel"/>
    <w:tmpl w:val="BCDE137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403F38"/>
      </w:rPr>
    </w:lvl>
  </w:abstractNum>
  <w:abstractNum w:abstractNumId="3">
    <w:nsid w:val="0CAD79A6"/>
    <w:multiLevelType w:val="hybridMultilevel"/>
    <w:tmpl w:val="25A800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C7365D"/>
    <w:multiLevelType w:val="hybridMultilevel"/>
    <w:tmpl w:val="FC54B848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375E06"/>
    <w:multiLevelType w:val="hybridMultilevel"/>
    <w:tmpl w:val="A0BE3E8C"/>
    <w:lvl w:ilvl="0" w:tplc="30D81A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42956"/>
    <w:multiLevelType w:val="hybridMultilevel"/>
    <w:tmpl w:val="F4FAAB7A"/>
    <w:lvl w:ilvl="0" w:tplc="7B2E1690">
      <w:start w:val="1"/>
      <w:numFmt w:val="decimal"/>
      <w:lvlText w:val="%1.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17903FA"/>
    <w:multiLevelType w:val="hybridMultilevel"/>
    <w:tmpl w:val="ABFA10C8"/>
    <w:lvl w:ilvl="0" w:tplc="E0F82778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5983018"/>
    <w:multiLevelType w:val="hybridMultilevel"/>
    <w:tmpl w:val="0D84EC78"/>
    <w:lvl w:ilvl="0" w:tplc="D8D27E42">
      <w:start w:val="18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17234B37"/>
    <w:multiLevelType w:val="hybridMultilevel"/>
    <w:tmpl w:val="FC8A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6672A"/>
    <w:multiLevelType w:val="hybridMultilevel"/>
    <w:tmpl w:val="BB78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A0FCC"/>
    <w:multiLevelType w:val="hybridMultilevel"/>
    <w:tmpl w:val="5EEE4CBE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3">
    <w:nsid w:val="3EAB72B6"/>
    <w:multiLevelType w:val="hybridMultilevel"/>
    <w:tmpl w:val="8000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B24C7"/>
    <w:multiLevelType w:val="hybridMultilevel"/>
    <w:tmpl w:val="4AA0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312D6A"/>
    <w:multiLevelType w:val="hybridMultilevel"/>
    <w:tmpl w:val="E8DAA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E7528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8D820E0"/>
    <w:multiLevelType w:val="hybridMultilevel"/>
    <w:tmpl w:val="364EADD6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64030986"/>
    <w:multiLevelType w:val="hybridMultilevel"/>
    <w:tmpl w:val="F4B2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AB365A"/>
    <w:multiLevelType w:val="hybridMultilevel"/>
    <w:tmpl w:val="80B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D79B1"/>
    <w:multiLevelType w:val="hybridMultilevel"/>
    <w:tmpl w:val="DDE0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8C6C85"/>
    <w:multiLevelType w:val="hybridMultilevel"/>
    <w:tmpl w:val="5A642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E3C03"/>
    <w:multiLevelType w:val="hybridMultilevel"/>
    <w:tmpl w:val="8DBE5070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253F8"/>
    <w:multiLevelType w:val="hybridMultilevel"/>
    <w:tmpl w:val="7A6ACF1C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E4395F"/>
    <w:multiLevelType w:val="hybridMultilevel"/>
    <w:tmpl w:val="0784AE40"/>
    <w:lvl w:ilvl="0" w:tplc="6DB2AA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9FC1D7D"/>
    <w:multiLevelType w:val="hybridMultilevel"/>
    <w:tmpl w:val="EB746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39003B"/>
    <w:multiLevelType w:val="hybridMultilevel"/>
    <w:tmpl w:val="5C325F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97EAE"/>
    <w:multiLevelType w:val="hybridMultilevel"/>
    <w:tmpl w:val="6DE8DCF6"/>
    <w:lvl w:ilvl="0" w:tplc="7B2E1690">
      <w:start w:val="1"/>
      <w:numFmt w:val="decimal"/>
      <w:lvlText w:val="%1."/>
      <w:lvlJc w:val="left"/>
      <w:pPr>
        <w:ind w:left="64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10"/>
  </w:num>
  <w:num w:numId="6">
    <w:abstractNumId w:val="18"/>
  </w:num>
  <w:num w:numId="7">
    <w:abstractNumId w:val="26"/>
  </w:num>
  <w:num w:numId="8">
    <w:abstractNumId w:val="9"/>
  </w:num>
  <w:num w:numId="9">
    <w:abstractNumId w:val="11"/>
  </w:num>
  <w:num w:numId="10">
    <w:abstractNumId w:val="17"/>
  </w:num>
  <w:num w:numId="11">
    <w:abstractNumId w:val="19"/>
  </w:num>
  <w:num w:numId="12">
    <w:abstractNumId w:val="16"/>
  </w:num>
  <w:num w:numId="13">
    <w:abstractNumId w:val="14"/>
  </w:num>
  <w:num w:numId="14">
    <w:abstractNumId w:val="20"/>
  </w:num>
  <w:num w:numId="15">
    <w:abstractNumId w:val="21"/>
  </w:num>
  <w:num w:numId="16">
    <w:abstractNumId w:val="5"/>
  </w:num>
  <w:num w:numId="17">
    <w:abstractNumId w:val="24"/>
  </w:num>
  <w:num w:numId="18">
    <w:abstractNumId w:val="4"/>
  </w:num>
  <w:num w:numId="19">
    <w:abstractNumId w:val="27"/>
  </w:num>
  <w:num w:numId="20">
    <w:abstractNumId w:val="6"/>
  </w:num>
  <w:num w:numId="21">
    <w:abstractNumId w:val="23"/>
  </w:num>
  <w:num w:numId="22">
    <w:abstractNumId w:val="22"/>
  </w:num>
  <w:num w:numId="23">
    <w:abstractNumId w:val="2"/>
  </w:num>
  <w:num w:numId="24">
    <w:abstractNumId w:val="2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403F38"/>
        </w:rPr>
      </w:lvl>
    </w:lvlOverride>
  </w:num>
  <w:num w:numId="25">
    <w:abstractNumId w:val="15"/>
  </w:num>
  <w:num w:numId="26">
    <w:abstractNumId w:val="25"/>
  </w:num>
  <w:num w:numId="27">
    <w:abstractNumId w:val="12"/>
  </w:num>
  <w:num w:numId="28">
    <w:abstractNumId w:val="8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667434"/>
    <w:rsid w:val="00010BD4"/>
    <w:rsid w:val="00030385"/>
    <w:rsid w:val="000C4B0D"/>
    <w:rsid w:val="000C77DE"/>
    <w:rsid w:val="000D222E"/>
    <w:rsid w:val="0012412A"/>
    <w:rsid w:val="00134A04"/>
    <w:rsid w:val="001466C0"/>
    <w:rsid w:val="0016375E"/>
    <w:rsid w:val="00164307"/>
    <w:rsid w:val="0016614E"/>
    <w:rsid w:val="001762E0"/>
    <w:rsid w:val="001B438F"/>
    <w:rsid w:val="001C75E4"/>
    <w:rsid w:val="001D62F6"/>
    <w:rsid w:val="001F04D1"/>
    <w:rsid w:val="001F1052"/>
    <w:rsid w:val="00226D09"/>
    <w:rsid w:val="002B2616"/>
    <w:rsid w:val="002F23D0"/>
    <w:rsid w:val="002F33CC"/>
    <w:rsid w:val="00300A16"/>
    <w:rsid w:val="003035A6"/>
    <w:rsid w:val="00313E3D"/>
    <w:rsid w:val="00332144"/>
    <w:rsid w:val="00353B08"/>
    <w:rsid w:val="00380C96"/>
    <w:rsid w:val="003875C9"/>
    <w:rsid w:val="003A5100"/>
    <w:rsid w:val="003B25A9"/>
    <w:rsid w:val="003B27E4"/>
    <w:rsid w:val="003C7B66"/>
    <w:rsid w:val="003D109A"/>
    <w:rsid w:val="00403A4B"/>
    <w:rsid w:val="0040667D"/>
    <w:rsid w:val="00420BE6"/>
    <w:rsid w:val="00425BD1"/>
    <w:rsid w:val="004B44F1"/>
    <w:rsid w:val="004C16AB"/>
    <w:rsid w:val="004C751B"/>
    <w:rsid w:val="004D44EF"/>
    <w:rsid w:val="00547713"/>
    <w:rsid w:val="00567A3A"/>
    <w:rsid w:val="005A0B1E"/>
    <w:rsid w:val="005F46A3"/>
    <w:rsid w:val="00637884"/>
    <w:rsid w:val="00642C42"/>
    <w:rsid w:val="0065515D"/>
    <w:rsid w:val="00665277"/>
    <w:rsid w:val="00667434"/>
    <w:rsid w:val="00691C0F"/>
    <w:rsid w:val="006A2CDF"/>
    <w:rsid w:val="006C55F3"/>
    <w:rsid w:val="006D6AFD"/>
    <w:rsid w:val="006F3FEF"/>
    <w:rsid w:val="007034BA"/>
    <w:rsid w:val="00706396"/>
    <w:rsid w:val="00707451"/>
    <w:rsid w:val="00716B9B"/>
    <w:rsid w:val="007912AE"/>
    <w:rsid w:val="008102B1"/>
    <w:rsid w:val="00875189"/>
    <w:rsid w:val="008A2DC1"/>
    <w:rsid w:val="008B4D4E"/>
    <w:rsid w:val="008D4446"/>
    <w:rsid w:val="008E1465"/>
    <w:rsid w:val="00937155"/>
    <w:rsid w:val="00941145"/>
    <w:rsid w:val="00954B6C"/>
    <w:rsid w:val="00981EA9"/>
    <w:rsid w:val="009E1231"/>
    <w:rsid w:val="009F48B9"/>
    <w:rsid w:val="00A03D0E"/>
    <w:rsid w:val="00A13164"/>
    <w:rsid w:val="00A20A97"/>
    <w:rsid w:val="00A25E84"/>
    <w:rsid w:val="00A65A70"/>
    <w:rsid w:val="00A7571F"/>
    <w:rsid w:val="00AC76B9"/>
    <w:rsid w:val="00AE006E"/>
    <w:rsid w:val="00B146A1"/>
    <w:rsid w:val="00B16129"/>
    <w:rsid w:val="00B21789"/>
    <w:rsid w:val="00B54EBB"/>
    <w:rsid w:val="00B707A4"/>
    <w:rsid w:val="00B7499C"/>
    <w:rsid w:val="00BA2E28"/>
    <w:rsid w:val="00BB5851"/>
    <w:rsid w:val="00BC3D9D"/>
    <w:rsid w:val="00C14513"/>
    <w:rsid w:val="00C36B20"/>
    <w:rsid w:val="00C421C5"/>
    <w:rsid w:val="00C43016"/>
    <w:rsid w:val="00C47B2F"/>
    <w:rsid w:val="00C52F42"/>
    <w:rsid w:val="00C765E4"/>
    <w:rsid w:val="00C85A95"/>
    <w:rsid w:val="00CB754D"/>
    <w:rsid w:val="00CC3299"/>
    <w:rsid w:val="00CD08CD"/>
    <w:rsid w:val="00D049A5"/>
    <w:rsid w:val="00D208EB"/>
    <w:rsid w:val="00D33194"/>
    <w:rsid w:val="00D372A7"/>
    <w:rsid w:val="00D65BC4"/>
    <w:rsid w:val="00D87C36"/>
    <w:rsid w:val="00DA3D0F"/>
    <w:rsid w:val="00DE5FFE"/>
    <w:rsid w:val="00E766FB"/>
    <w:rsid w:val="00EA0A19"/>
    <w:rsid w:val="00EA30B0"/>
    <w:rsid w:val="00EA6292"/>
    <w:rsid w:val="00EB744B"/>
    <w:rsid w:val="00EE25EE"/>
    <w:rsid w:val="00F00505"/>
    <w:rsid w:val="00F51B4D"/>
    <w:rsid w:val="00FB72BE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C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674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674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74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7434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667434"/>
    <w:rPr>
      <w:color w:val="808080"/>
    </w:rPr>
  </w:style>
  <w:style w:type="paragraph" w:styleId="ad">
    <w:name w:val="List Paragraph"/>
    <w:basedOn w:val="a"/>
    <w:uiPriority w:val="34"/>
    <w:qFormat/>
    <w:rsid w:val="00667434"/>
    <w:pPr>
      <w:ind w:left="720"/>
      <w:contextualSpacing/>
    </w:pPr>
  </w:style>
  <w:style w:type="paragraph" w:customStyle="1" w:styleId="ae">
    <w:name w:val="Стиль"/>
    <w:rsid w:val="001F04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937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Strong"/>
    <w:basedOn w:val="a0"/>
    <w:uiPriority w:val="22"/>
    <w:qFormat/>
    <w:rsid w:val="0093715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2.bin"/><Relationship Id="rId303" Type="http://schemas.openxmlformats.org/officeDocument/2006/relationships/oleObject" Target="embeddings/oleObject144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159" Type="http://schemas.openxmlformats.org/officeDocument/2006/relationships/image" Target="media/image76.wmf"/><Relationship Id="rId170" Type="http://schemas.openxmlformats.org/officeDocument/2006/relationships/image" Target="media/image81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26" Type="http://schemas.openxmlformats.org/officeDocument/2006/relationships/oleObject" Target="embeddings/oleObject108.bin"/><Relationship Id="rId247" Type="http://schemas.openxmlformats.org/officeDocument/2006/relationships/oleObject" Target="embeddings/oleObject119.bin"/><Relationship Id="rId107" Type="http://schemas.openxmlformats.org/officeDocument/2006/relationships/oleObject" Target="embeddings/oleObject48.bin"/><Relationship Id="rId268" Type="http://schemas.openxmlformats.org/officeDocument/2006/relationships/image" Target="media/image132.wmf"/><Relationship Id="rId289" Type="http://schemas.openxmlformats.org/officeDocument/2006/relationships/image" Target="media/image143.wmf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53" Type="http://schemas.openxmlformats.org/officeDocument/2006/relationships/image" Target="media/image25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6.bin"/><Relationship Id="rId181" Type="http://schemas.openxmlformats.org/officeDocument/2006/relationships/oleObject" Target="embeddings/oleObject87.bin"/><Relationship Id="rId216" Type="http://schemas.openxmlformats.org/officeDocument/2006/relationships/image" Target="media/image105.png"/><Relationship Id="rId237" Type="http://schemas.openxmlformats.org/officeDocument/2006/relationships/oleObject" Target="embeddings/oleObject114.bin"/><Relationship Id="rId258" Type="http://schemas.openxmlformats.org/officeDocument/2006/relationships/image" Target="media/image126.wmf"/><Relationship Id="rId279" Type="http://schemas.openxmlformats.org/officeDocument/2006/relationships/oleObject" Target="embeddings/oleObject134.bin"/><Relationship Id="rId22" Type="http://schemas.openxmlformats.org/officeDocument/2006/relationships/image" Target="media/image9.wmf"/><Relationship Id="rId43" Type="http://schemas.openxmlformats.org/officeDocument/2006/relationships/image" Target="media/image20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4.bin"/><Relationship Id="rId139" Type="http://schemas.openxmlformats.org/officeDocument/2006/relationships/image" Target="media/image66.wmf"/><Relationship Id="rId290" Type="http://schemas.openxmlformats.org/officeDocument/2006/relationships/image" Target="media/image144.wmf"/><Relationship Id="rId304" Type="http://schemas.openxmlformats.org/officeDocument/2006/relationships/fontTable" Target="fontTable.xml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1.bin"/><Relationship Id="rId171" Type="http://schemas.openxmlformats.org/officeDocument/2006/relationships/oleObject" Target="embeddings/oleObject82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09.bin"/><Relationship Id="rId248" Type="http://schemas.openxmlformats.org/officeDocument/2006/relationships/image" Target="media/image121.wmf"/><Relationship Id="rId269" Type="http://schemas.openxmlformats.org/officeDocument/2006/relationships/oleObject" Target="embeddings/oleObject129.bin"/><Relationship Id="rId12" Type="http://schemas.openxmlformats.org/officeDocument/2006/relationships/image" Target="media/image4.wmf"/><Relationship Id="rId33" Type="http://schemas.openxmlformats.org/officeDocument/2006/relationships/image" Target="media/image15.wmf"/><Relationship Id="rId108" Type="http://schemas.openxmlformats.org/officeDocument/2006/relationships/image" Target="media/image52.wmf"/><Relationship Id="rId129" Type="http://schemas.openxmlformats.org/officeDocument/2006/relationships/image" Target="media/image61.wmf"/><Relationship Id="rId280" Type="http://schemas.openxmlformats.org/officeDocument/2006/relationships/image" Target="media/image138.png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image" Target="media/image106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259" Type="http://schemas.openxmlformats.org/officeDocument/2006/relationships/oleObject" Target="embeddings/oleObject125.bin"/><Relationship Id="rId23" Type="http://schemas.openxmlformats.org/officeDocument/2006/relationships/oleObject" Target="embeddings/oleObject6.bin"/><Relationship Id="rId119" Type="http://schemas.openxmlformats.org/officeDocument/2006/relationships/image" Target="media/image57.wmf"/><Relationship Id="rId270" Type="http://schemas.openxmlformats.org/officeDocument/2006/relationships/image" Target="media/image133.wmf"/><Relationship Id="rId291" Type="http://schemas.openxmlformats.org/officeDocument/2006/relationships/image" Target="media/image145.png"/><Relationship Id="rId305" Type="http://schemas.openxmlformats.org/officeDocument/2006/relationships/theme" Target="theme/theme1.xml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1.bin"/><Relationship Id="rId151" Type="http://schemas.openxmlformats.org/officeDocument/2006/relationships/image" Target="media/image72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20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7.png"/><Relationship Id="rId281" Type="http://schemas.openxmlformats.org/officeDocument/2006/relationships/image" Target="media/image139.wmf"/><Relationship Id="rId34" Type="http://schemas.openxmlformats.org/officeDocument/2006/relationships/oleObject" Target="embeddings/oleObject11.bin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5.bin"/><Relationship Id="rId141" Type="http://schemas.openxmlformats.org/officeDocument/2006/relationships/image" Target="media/image67.wmf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4.bin"/><Relationship Id="rId239" Type="http://schemas.openxmlformats.org/officeDocument/2006/relationships/oleObject" Target="embeddings/oleObject115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image" Target="media/image122.wmf"/><Relationship Id="rId255" Type="http://schemas.openxmlformats.org/officeDocument/2006/relationships/oleObject" Target="embeddings/oleObject123.bin"/><Relationship Id="rId271" Type="http://schemas.openxmlformats.org/officeDocument/2006/relationships/oleObject" Target="embeddings/oleObject130.bin"/><Relationship Id="rId276" Type="http://schemas.openxmlformats.org/officeDocument/2006/relationships/image" Target="media/image136.wmf"/><Relationship Id="rId292" Type="http://schemas.openxmlformats.org/officeDocument/2006/relationships/oleObject" Target="embeddings/oleObject139.bin"/><Relationship Id="rId297" Type="http://schemas.openxmlformats.org/officeDocument/2006/relationships/oleObject" Target="embeddings/oleObject14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43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3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0.wmf"/><Relationship Id="rId240" Type="http://schemas.openxmlformats.org/officeDocument/2006/relationships/image" Target="media/image117.wmf"/><Relationship Id="rId245" Type="http://schemas.openxmlformats.org/officeDocument/2006/relationships/oleObject" Target="embeddings/oleObject118.bin"/><Relationship Id="rId261" Type="http://schemas.openxmlformats.org/officeDocument/2006/relationships/image" Target="media/image128.png"/><Relationship Id="rId266" Type="http://schemas.openxmlformats.org/officeDocument/2006/relationships/image" Target="media/image131.wmf"/><Relationship Id="rId287" Type="http://schemas.openxmlformats.org/officeDocument/2006/relationships/image" Target="media/image142.png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35.bin"/><Relationship Id="rId8" Type="http://schemas.openxmlformats.org/officeDocument/2006/relationships/image" Target="media/image1.emf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1.bin"/><Relationship Id="rId219" Type="http://schemas.openxmlformats.org/officeDocument/2006/relationships/image" Target="media/image107.png"/><Relationship Id="rId3" Type="http://schemas.openxmlformats.org/officeDocument/2006/relationships/styles" Target="styles.xml"/><Relationship Id="rId214" Type="http://schemas.openxmlformats.org/officeDocument/2006/relationships/image" Target="media/image103.png"/><Relationship Id="rId230" Type="http://schemas.openxmlformats.org/officeDocument/2006/relationships/image" Target="media/image112.wmf"/><Relationship Id="rId235" Type="http://schemas.openxmlformats.org/officeDocument/2006/relationships/oleObject" Target="embeddings/oleObject113.bin"/><Relationship Id="rId251" Type="http://schemas.openxmlformats.org/officeDocument/2006/relationships/oleObject" Target="embeddings/oleObject121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3.bin"/><Relationship Id="rId298" Type="http://schemas.openxmlformats.org/officeDocument/2006/relationships/image" Target="media/image148.wmf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72" Type="http://schemas.openxmlformats.org/officeDocument/2006/relationships/image" Target="media/image134.wmf"/><Relationship Id="rId293" Type="http://schemas.openxmlformats.org/officeDocument/2006/relationships/image" Target="media/image146.png"/><Relationship Id="rId302" Type="http://schemas.openxmlformats.org/officeDocument/2006/relationships/image" Target="media/image150.png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08.w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6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38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image" Target="media/image129.wmf"/><Relationship Id="rId283" Type="http://schemas.openxmlformats.org/officeDocument/2006/relationships/image" Target="media/image140.wmf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80" Type="http://schemas.openxmlformats.org/officeDocument/2006/relationships/image" Target="media/image86.png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png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3.wmf"/><Relationship Id="rId273" Type="http://schemas.openxmlformats.org/officeDocument/2006/relationships/oleObject" Target="embeddings/oleObject131.bin"/><Relationship Id="rId294" Type="http://schemas.openxmlformats.org/officeDocument/2006/relationships/oleObject" Target="embeddings/oleObject14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8.wmf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36.bin"/><Relationship Id="rId37" Type="http://schemas.openxmlformats.org/officeDocument/2006/relationships/image" Target="media/image17.wmf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89.wmf"/><Relationship Id="rId211" Type="http://schemas.openxmlformats.org/officeDocument/2006/relationships/image" Target="media/image101.wmf"/><Relationship Id="rId232" Type="http://schemas.openxmlformats.org/officeDocument/2006/relationships/image" Target="media/image113.wmf"/><Relationship Id="rId253" Type="http://schemas.openxmlformats.org/officeDocument/2006/relationships/oleObject" Target="embeddings/oleObject122.bin"/><Relationship Id="rId274" Type="http://schemas.openxmlformats.org/officeDocument/2006/relationships/image" Target="media/image135.wmf"/><Relationship Id="rId295" Type="http://schemas.openxmlformats.org/officeDocument/2006/relationships/footer" Target="footer1.xml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9.wmf"/><Relationship Id="rId243" Type="http://schemas.openxmlformats.org/officeDocument/2006/relationships/oleObject" Target="embeddings/oleObject117.bin"/><Relationship Id="rId264" Type="http://schemas.openxmlformats.org/officeDocument/2006/relationships/image" Target="media/image130.wmf"/><Relationship Id="rId285" Type="http://schemas.openxmlformats.org/officeDocument/2006/relationships/image" Target="media/image141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69.wmf"/><Relationship Id="rId166" Type="http://schemas.openxmlformats.org/officeDocument/2006/relationships/image" Target="media/image79.wmf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4.wmf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2.bin"/><Relationship Id="rId296" Type="http://schemas.openxmlformats.org/officeDocument/2006/relationships/image" Target="media/image147.wmf"/><Relationship Id="rId300" Type="http://schemas.openxmlformats.org/officeDocument/2006/relationships/image" Target="media/image149.png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5.emf"/><Relationship Id="rId202" Type="http://schemas.openxmlformats.org/officeDocument/2006/relationships/image" Target="media/image97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19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27.bin"/><Relationship Id="rId286" Type="http://schemas.openxmlformats.org/officeDocument/2006/relationships/oleObject" Target="embeddings/oleObject137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image" Target="media/image102.png"/><Relationship Id="rId234" Type="http://schemas.openxmlformats.org/officeDocument/2006/relationships/image" Target="media/image1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A1CEC-F903-4476-A9CF-81C54170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12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Маслова</cp:lastModifiedBy>
  <cp:revision>34</cp:revision>
  <cp:lastPrinted>2014-02-27T14:05:00Z</cp:lastPrinted>
  <dcterms:created xsi:type="dcterms:W3CDTF">2011-11-24T22:40:00Z</dcterms:created>
  <dcterms:modified xsi:type="dcterms:W3CDTF">2014-02-28T12:29:00Z</dcterms:modified>
</cp:coreProperties>
</file>